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29D19" w14:textId="07CD9158" w:rsidR="00684D5F" w:rsidRPr="00684D5F" w:rsidRDefault="00684D5F" w:rsidP="00684D5F">
      <w:pPr>
        <w:pStyle w:val="NormaleWeb"/>
        <w:spacing w:before="0" w:beforeAutospacing="0" w:after="0" w:afterAutospacing="0"/>
        <w:ind w:firstLine="720"/>
        <w:jc w:val="center"/>
        <w:rPr>
          <w:rFonts w:cs="Tahoma"/>
          <w:smallCaps/>
          <w:sz w:val="28"/>
          <w:szCs w:val="28"/>
        </w:rPr>
      </w:pPr>
      <w:r>
        <w:rPr>
          <w:rFonts w:cs="Tahoma"/>
          <w:smallCaps/>
          <w:sz w:val="28"/>
          <w:szCs w:val="28"/>
        </w:rPr>
        <w:t>p. Mario M</w:t>
      </w:r>
      <w:r w:rsidRPr="00684D5F">
        <w:rPr>
          <w:rFonts w:cs="Tahoma"/>
          <w:smallCaps/>
          <w:sz w:val="28"/>
          <w:szCs w:val="28"/>
        </w:rPr>
        <w:t>attei o.s.a.</w:t>
      </w:r>
    </w:p>
    <w:p w14:paraId="5F11BD45" w14:textId="77777777" w:rsidR="00684D5F" w:rsidRDefault="00684D5F" w:rsidP="00684D5F">
      <w:pPr>
        <w:pStyle w:val="NormaleWeb"/>
        <w:spacing w:before="0" w:beforeAutospacing="0" w:after="0" w:afterAutospacing="0"/>
        <w:ind w:firstLine="720"/>
        <w:jc w:val="center"/>
        <w:rPr>
          <w:rFonts w:cs="Tahoma"/>
          <w:i/>
          <w:sz w:val="28"/>
          <w:szCs w:val="28"/>
        </w:rPr>
      </w:pPr>
    </w:p>
    <w:p w14:paraId="292DF2A6" w14:textId="77777777" w:rsidR="00684D5F" w:rsidRDefault="00684D5F" w:rsidP="00684D5F">
      <w:pPr>
        <w:pStyle w:val="NormaleWeb"/>
        <w:spacing w:before="0" w:beforeAutospacing="0" w:after="0" w:afterAutospacing="0"/>
        <w:ind w:firstLine="720"/>
        <w:jc w:val="center"/>
        <w:rPr>
          <w:rFonts w:cs="Tahoma"/>
          <w:sz w:val="28"/>
          <w:szCs w:val="28"/>
        </w:rPr>
      </w:pPr>
      <w:r>
        <w:rPr>
          <w:rFonts w:cs="Tahoma"/>
          <w:i/>
          <w:sz w:val="28"/>
          <w:szCs w:val="28"/>
        </w:rPr>
        <w:t>Alle origini degli Agostiniani in Cesena: da Butriolo alla città</w:t>
      </w:r>
    </w:p>
    <w:p w14:paraId="3C8213B5" w14:textId="77777777" w:rsidR="00684D5F" w:rsidRDefault="00684D5F" w:rsidP="000B7890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14:paraId="5F79E17A" w14:textId="0937C173" w:rsidR="00CA3413" w:rsidRPr="001F112B" w:rsidRDefault="009128D1" w:rsidP="00684D5F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1F112B">
        <w:rPr>
          <w:rFonts w:ascii="Times" w:hAnsi="Times" w:cs="Times New Roman"/>
          <w:sz w:val="28"/>
          <w:szCs w:val="28"/>
        </w:rPr>
        <w:t>Siamo all’interno di una chiesa che</w:t>
      </w:r>
      <w:r w:rsidR="00D61426" w:rsidRPr="001F112B">
        <w:rPr>
          <w:rFonts w:ascii="Times" w:hAnsi="Times" w:cs="Times New Roman"/>
          <w:sz w:val="28"/>
          <w:szCs w:val="28"/>
        </w:rPr>
        <w:t>, nel suo insieme,</w:t>
      </w:r>
      <w:r w:rsidRPr="001F112B">
        <w:rPr>
          <w:rFonts w:ascii="Times" w:hAnsi="Times" w:cs="Times New Roman"/>
          <w:sz w:val="28"/>
          <w:szCs w:val="28"/>
        </w:rPr>
        <w:t xml:space="preserve"> </w:t>
      </w:r>
      <w:r w:rsidR="00567633" w:rsidRPr="001F112B">
        <w:rPr>
          <w:rFonts w:ascii="Times" w:hAnsi="Times" w:cs="Times New Roman"/>
          <w:sz w:val="28"/>
          <w:szCs w:val="28"/>
        </w:rPr>
        <w:t xml:space="preserve">pur con tutti i rimaneggiamenti, </w:t>
      </w:r>
      <w:r w:rsidRPr="001F112B">
        <w:rPr>
          <w:rFonts w:ascii="Times" w:hAnsi="Times" w:cs="Times New Roman"/>
          <w:sz w:val="28"/>
          <w:szCs w:val="28"/>
        </w:rPr>
        <w:t>ha quasi 800 anni.</w:t>
      </w:r>
      <w:r w:rsidR="00D61426" w:rsidRPr="001F112B">
        <w:rPr>
          <w:rFonts w:ascii="Times" w:hAnsi="Times" w:cs="Times New Roman"/>
          <w:sz w:val="28"/>
          <w:szCs w:val="28"/>
        </w:rPr>
        <w:t xml:space="preserve"> </w:t>
      </w:r>
      <w:r w:rsidRPr="001F112B">
        <w:rPr>
          <w:rFonts w:ascii="Times" w:hAnsi="Times" w:cs="Times New Roman"/>
          <w:sz w:val="28"/>
          <w:szCs w:val="28"/>
        </w:rPr>
        <w:t xml:space="preserve">Un tempo </w:t>
      </w:r>
      <w:r w:rsidR="00E6267E" w:rsidRPr="001F112B">
        <w:rPr>
          <w:rFonts w:ascii="Times" w:hAnsi="Times" w:cs="Times New Roman"/>
          <w:sz w:val="28"/>
          <w:szCs w:val="28"/>
        </w:rPr>
        <w:t xml:space="preserve">e una età </w:t>
      </w:r>
      <w:r w:rsidRPr="001F112B">
        <w:rPr>
          <w:rFonts w:ascii="Times" w:hAnsi="Times" w:cs="Times New Roman"/>
          <w:sz w:val="28"/>
          <w:szCs w:val="28"/>
        </w:rPr>
        <w:t>che fa</w:t>
      </w:r>
      <w:r w:rsidR="00E6267E" w:rsidRPr="001F112B">
        <w:rPr>
          <w:rFonts w:ascii="Times" w:hAnsi="Times" w:cs="Times New Roman"/>
          <w:sz w:val="28"/>
          <w:szCs w:val="28"/>
        </w:rPr>
        <w:t>nno</w:t>
      </w:r>
      <w:r w:rsidRPr="001F112B">
        <w:rPr>
          <w:rFonts w:ascii="Times" w:hAnsi="Times" w:cs="Times New Roman"/>
          <w:sz w:val="28"/>
          <w:szCs w:val="28"/>
        </w:rPr>
        <w:t xml:space="preserve"> venire </w:t>
      </w:r>
      <w:r w:rsidR="00CA3413" w:rsidRPr="001F112B">
        <w:rPr>
          <w:rFonts w:ascii="Times" w:hAnsi="Times" w:cs="Times New Roman"/>
          <w:sz w:val="28"/>
          <w:szCs w:val="28"/>
        </w:rPr>
        <w:t>le vertigini</w:t>
      </w:r>
      <w:r w:rsidRPr="001F112B">
        <w:rPr>
          <w:rFonts w:ascii="Times" w:hAnsi="Times" w:cs="Times New Roman"/>
          <w:sz w:val="28"/>
          <w:szCs w:val="28"/>
        </w:rPr>
        <w:t>.</w:t>
      </w:r>
      <w:r w:rsidR="00684D5F">
        <w:rPr>
          <w:rFonts w:ascii="Times" w:hAnsi="Times" w:cs="Times New Roman"/>
          <w:sz w:val="28"/>
          <w:szCs w:val="28"/>
        </w:rPr>
        <w:t xml:space="preserve"> </w:t>
      </w:r>
      <w:r w:rsidRPr="001F112B">
        <w:rPr>
          <w:rFonts w:ascii="Times" w:hAnsi="Times" w:cs="Times New Roman"/>
          <w:sz w:val="28"/>
          <w:szCs w:val="28"/>
        </w:rPr>
        <w:t xml:space="preserve">Forse vi sarete chiesti perchè ci </w:t>
      </w:r>
      <w:r w:rsidR="00262C37" w:rsidRPr="001F112B">
        <w:rPr>
          <w:rFonts w:ascii="Times" w:hAnsi="Times" w:cs="Times New Roman"/>
          <w:sz w:val="28"/>
          <w:szCs w:val="28"/>
        </w:rPr>
        <w:t>entusiasma</w:t>
      </w:r>
      <w:r w:rsidRPr="001F112B">
        <w:rPr>
          <w:rFonts w:ascii="Times" w:hAnsi="Times" w:cs="Times New Roman"/>
          <w:sz w:val="28"/>
          <w:szCs w:val="28"/>
        </w:rPr>
        <w:t xml:space="preserve"> </w:t>
      </w:r>
      <w:r w:rsidR="007201B5" w:rsidRPr="001F112B">
        <w:rPr>
          <w:rFonts w:ascii="Times" w:hAnsi="Times" w:cs="Times New Roman"/>
          <w:sz w:val="28"/>
          <w:szCs w:val="28"/>
        </w:rPr>
        <w:t xml:space="preserve">scavare nel passato e </w:t>
      </w:r>
      <w:r w:rsidRPr="001F112B">
        <w:rPr>
          <w:rFonts w:ascii="Times" w:hAnsi="Times" w:cs="Times New Roman"/>
          <w:sz w:val="28"/>
          <w:szCs w:val="28"/>
        </w:rPr>
        <w:t>andare così lontano nel tempo.</w:t>
      </w:r>
      <w:r w:rsidR="00684D5F">
        <w:rPr>
          <w:rFonts w:ascii="Times" w:hAnsi="Times" w:cs="Times New Roman"/>
          <w:sz w:val="28"/>
          <w:szCs w:val="28"/>
        </w:rPr>
        <w:t xml:space="preserve"> </w:t>
      </w:r>
      <w:r w:rsidRPr="001F112B">
        <w:rPr>
          <w:rFonts w:ascii="Times" w:hAnsi="Times" w:cs="Times New Roman"/>
          <w:sz w:val="28"/>
          <w:szCs w:val="28"/>
        </w:rPr>
        <w:t>Ebbene</w:t>
      </w:r>
      <w:r w:rsidR="00CA3413" w:rsidRPr="001F112B">
        <w:rPr>
          <w:rFonts w:ascii="Times" w:hAnsi="Times" w:cs="Times New Roman"/>
          <w:sz w:val="28"/>
          <w:szCs w:val="28"/>
        </w:rPr>
        <w:t>,</w:t>
      </w:r>
      <w:r w:rsidRPr="001F112B">
        <w:rPr>
          <w:rFonts w:ascii="Times" w:hAnsi="Times" w:cs="Times New Roman"/>
          <w:sz w:val="28"/>
          <w:szCs w:val="28"/>
        </w:rPr>
        <w:t xml:space="preserve"> v</w:t>
      </w:r>
      <w:r w:rsidR="0007128E" w:rsidRPr="001F112B">
        <w:rPr>
          <w:rFonts w:ascii="Times" w:hAnsi="Times" w:cs="Times New Roman"/>
          <w:sz w:val="28"/>
          <w:szCs w:val="28"/>
        </w:rPr>
        <w:t>oglio dirvi quello che pensava s</w:t>
      </w:r>
      <w:r w:rsidRPr="001F112B">
        <w:rPr>
          <w:rFonts w:ascii="Times" w:hAnsi="Times" w:cs="Times New Roman"/>
          <w:sz w:val="28"/>
          <w:szCs w:val="28"/>
        </w:rPr>
        <w:t xml:space="preserve">ant’Agostino </w:t>
      </w:r>
      <w:r w:rsidR="00CD19AA" w:rsidRPr="001F112B">
        <w:rPr>
          <w:rFonts w:ascii="Times" w:hAnsi="Times" w:cs="Times New Roman"/>
          <w:sz w:val="28"/>
          <w:szCs w:val="28"/>
        </w:rPr>
        <w:t>quando anche l</w:t>
      </w:r>
      <w:r w:rsidRPr="001F112B">
        <w:rPr>
          <w:rFonts w:ascii="Times" w:hAnsi="Times" w:cs="Times New Roman"/>
          <w:sz w:val="28"/>
          <w:szCs w:val="28"/>
        </w:rPr>
        <w:t>u</w:t>
      </w:r>
      <w:r w:rsidR="00CD19AA" w:rsidRPr="001F112B">
        <w:rPr>
          <w:rFonts w:ascii="Times" w:hAnsi="Times" w:cs="Times New Roman"/>
          <w:sz w:val="28"/>
          <w:szCs w:val="28"/>
        </w:rPr>
        <w:t>i</w:t>
      </w:r>
      <w:r w:rsidRPr="001F112B">
        <w:rPr>
          <w:rFonts w:ascii="Times" w:hAnsi="Times" w:cs="Times New Roman"/>
          <w:sz w:val="28"/>
          <w:szCs w:val="28"/>
        </w:rPr>
        <w:t xml:space="preserve"> rifletteva su queste cose.</w:t>
      </w:r>
      <w:r w:rsidR="00684D5F">
        <w:rPr>
          <w:rFonts w:ascii="Times" w:hAnsi="Times" w:cs="Times New Roman"/>
          <w:sz w:val="28"/>
          <w:szCs w:val="28"/>
        </w:rPr>
        <w:t xml:space="preserve"> </w:t>
      </w:r>
      <w:r w:rsidRPr="00684D5F">
        <w:rPr>
          <w:rFonts w:ascii="Times" w:hAnsi="Times" w:cs="Times New Roman"/>
          <w:sz w:val="28"/>
          <w:szCs w:val="28"/>
        </w:rPr>
        <w:t>Diceva che la memoria è l’estensione del tempo.</w:t>
      </w:r>
      <w:r w:rsidR="00684D5F">
        <w:rPr>
          <w:rFonts w:ascii="Times" w:hAnsi="Times" w:cs="Times New Roman"/>
          <w:sz w:val="28"/>
          <w:szCs w:val="28"/>
        </w:rPr>
        <w:t xml:space="preserve"> </w:t>
      </w:r>
      <w:r w:rsidR="00684D5F" w:rsidRPr="00684D5F">
        <w:rPr>
          <w:rFonts w:ascii="Times" w:hAnsi="Times" w:cs="Courier New"/>
          <w:sz w:val="28"/>
          <w:szCs w:val="28"/>
        </w:rPr>
        <w:t>S</w:t>
      </w:r>
      <w:r w:rsidR="00E6267E" w:rsidRPr="00684D5F">
        <w:rPr>
          <w:rFonts w:ascii="Times" w:hAnsi="Times" w:cs="Courier New"/>
          <w:sz w:val="28"/>
          <w:szCs w:val="28"/>
        </w:rPr>
        <w:t>e mi si permette l’esempio</w:t>
      </w:r>
      <w:r w:rsidR="00684D5F">
        <w:rPr>
          <w:rFonts w:ascii="Times" w:hAnsi="Times" w:cs="Courier New"/>
          <w:sz w:val="28"/>
          <w:szCs w:val="28"/>
        </w:rPr>
        <w:t xml:space="preserve">, </w:t>
      </w:r>
      <w:r w:rsidR="00E6267E" w:rsidRPr="00684D5F">
        <w:rPr>
          <w:rFonts w:ascii="Times" w:hAnsi="Times" w:cs="Courier New"/>
          <w:sz w:val="28"/>
          <w:szCs w:val="28"/>
        </w:rPr>
        <w:t xml:space="preserve">è </w:t>
      </w:r>
      <w:r w:rsidR="00684D5F">
        <w:rPr>
          <w:rFonts w:ascii="Times" w:hAnsi="Times" w:cs="Courier New"/>
          <w:sz w:val="28"/>
          <w:szCs w:val="28"/>
        </w:rPr>
        <w:t>c</w:t>
      </w:r>
      <w:r w:rsidR="007201B5" w:rsidRPr="00684D5F">
        <w:rPr>
          <w:rFonts w:ascii="Times" w:hAnsi="Times" w:cs="Courier New"/>
          <w:sz w:val="28"/>
          <w:szCs w:val="28"/>
        </w:rPr>
        <w:t>ome stirare un elastico</w:t>
      </w:r>
      <w:r w:rsidR="00684D5F">
        <w:rPr>
          <w:rFonts w:ascii="Times" w:hAnsi="Times" w:cs="Courier New"/>
          <w:sz w:val="28"/>
          <w:szCs w:val="28"/>
        </w:rPr>
        <w:t xml:space="preserve">. </w:t>
      </w:r>
      <w:r w:rsidRPr="001F112B">
        <w:rPr>
          <w:rFonts w:ascii="Times" w:hAnsi="Times" w:cs="Times New Roman"/>
          <w:sz w:val="28"/>
          <w:szCs w:val="28"/>
        </w:rPr>
        <w:t>Noi infatti viviamo il presente e sappiamo benissimo che il passa</w:t>
      </w:r>
      <w:r w:rsidR="00CD19AA" w:rsidRPr="001F112B">
        <w:rPr>
          <w:rFonts w:ascii="Times" w:hAnsi="Times" w:cs="Times New Roman"/>
          <w:sz w:val="28"/>
          <w:szCs w:val="28"/>
        </w:rPr>
        <w:t>t</w:t>
      </w:r>
      <w:r w:rsidRPr="001F112B">
        <w:rPr>
          <w:rFonts w:ascii="Times" w:hAnsi="Times" w:cs="Times New Roman"/>
          <w:sz w:val="28"/>
          <w:szCs w:val="28"/>
        </w:rPr>
        <w:t xml:space="preserve">o non c’è più e il futuro non c’è ancora. Però la memoria ci ricongiunge al passato e ci permette di progettare il futuro costruendolo su fondamenta </w:t>
      </w:r>
      <w:r w:rsidR="00D61426" w:rsidRPr="001F112B">
        <w:rPr>
          <w:rFonts w:ascii="Times" w:hAnsi="Times" w:cs="Times New Roman"/>
          <w:sz w:val="28"/>
          <w:szCs w:val="28"/>
        </w:rPr>
        <w:t xml:space="preserve">più </w:t>
      </w:r>
      <w:r w:rsidR="003B61FA" w:rsidRPr="001F112B">
        <w:rPr>
          <w:rFonts w:ascii="Times" w:hAnsi="Times" w:cs="Times New Roman"/>
          <w:sz w:val="28"/>
          <w:szCs w:val="28"/>
        </w:rPr>
        <w:t>sicure.</w:t>
      </w:r>
    </w:p>
    <w:p w14:paraId="67FD39E1" w14:textId="49D10103" w:rsidR="00CD19AA" w:rsidRPr="001F112B" w:rsidRDefault="009128D1" w:rsidP="00684D5F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1F112B">
        <w:rPr>
          <w:rFonts w:ascii="Times" w:hAnsi="Times" w:cs="Times New Roman"/>
          <w:sz w:val="28"/>
          <w:szCs w:val="28"/>
        </w:rPr>
        <w:t>Noi questa sera facciamo appunto q</w:t>
      </w:r>
      <w:r w:rsidR="003B61FA" w:rsidRPr="001F112B">
        <w:rPr>
          <w:rFonts w:ascii="Times" w:hAnsi="Times" w:cs="Times New Roman"/>
          <w:sz w:val="28"/>
          <w:szCs w:val="28"/>
        </w:rPr>
        <w:t>uesta operazione della memoria.</w:t>
      </w:r>
      <w:r w:rsidR="00684D5F">
        <w:rPr>
          <w:rFonts w:ascii="Times" w:hAnsi="Times" w:cs="Times New Roman"/>
          <w:sz w:val="28"/>
          <w:szCs w:val="28"/>
        </w:rPr>
        <w:t xml:space="preserve"> </w:t>
      </w:r>
      <w:r w:rsidR="00CD19AA" w:rsidRPr="001F112B">
        <w:rPr>
          <w:rFonts w:ascii="Times" w:hAnsi="Times" w:cs="Times New Roman"/>
          <w:sz w:val="28"/>
          <w:szCs w:val="28"/>
        </w:rPr>
        <w:t>C</w:t>
      </w:r>
      <w:r w:rsidR="00E6267E" w:rsidRPr="001F112B">
        <w:rPr>
          <w:rFonts w:ascii="Times" w:hAnsi="Times" w:cs="Times New Roman"/>
          <w:sz w:val="28"/>
          <w:szCs w:val="28"/>
        </w:rPr>
        <w:t>i</w:t>
      </w:r>
      <w:r w:rsidRPr="001F112B">
        <w:rPr>
          <w:rFonts w:ascii="Times" w:hAnsi="Times" w:cs="Times New Roman"/>
          <w:sz w:val="28"/>
          <w:szCs w:val="28"/>
        </w:rPr>
        <w:t xml:space="preserve"> sping</w:t>
      </w:r>
      <w:r w:rsidR="00CD19AA" w:rsidRPr="001F112B">
        <w:rPr>
          <w:rFonts w:ascii="Times" w:hAnsi="Times" w:cs="Times New Roman"/>
          <w:sz w:val="28"/>
          <w:szCs w:val="28"/>
        </w:rPr>
        <w:t>ere</w:t>
      </w:r>
      <w:r w:rsidR="00E6267E" w:rsidRPr="001F112B">
        <w:rPr>
          <w:rFonts w:ascii="Times" w:hAnsi="Times" w:cs="Times New Roman"/>
          <w:sz w:val="28"/>
          <w:szCs w:val="28"/>
        </w:rPr>
        <w:t>mo</w:t>
      </w:r>
      <w:r w:rsidRPr="001F112B">
        <w:rPr>
          <w:rFonts w:ascii="Times" w:hAnsi="Times" w:cs="Times New Roman"/>
          <w:sz w:val="28"/>
          <w:szCs w:val="28"/>
        </w:rPr>
        <w:t xml:space="preserve"> quasi mille anni indietro </w:t>
      </w:r>
      <w:r w:rsidR="00CD19AA" w:rsidRPr="001F112B">
        <w:rPr>
          <w:rFonts w:ascii="Times" w:hAnsi="Times" w:cs="Times New Roman"/>
          <w:sz w:val="28"/>
          <w:szCs w:val="28"/>
        </w:rPr>
        <w:t xml:space="preserve">e </w:t>
      </w:r>
      <w:r w:rsidR="00D61426" w:rsidRPr="001F112B">
        <w:rPr>
          <w:rFonts w:ascii="Times" w:hAnsi="Times" w:cs="Times New Roman"/>
          <w:sz w:val="28"/>
          <w:szCs w:val="28"/>
        </w:rPr>
        <w:t xml:space="preserve">io </w:t>
      </w:r>
      <w:r w:rsidR="00CD19AA" w:rsidRPr="001F112B">
        <w:rPr>
          <w:rFonts w:ascii="Times" w:hAnsi="Times" w:cs="Times New Roman"/>
          <w:sz w:val="28"/>
          <w:szCs w:val="28"/>
        </w:rPr>
        <w:t>cerc</w:t>
      </w:r>
      <w:r w:rsidR="00D61426" w:rsidRPr="001F112B">
        <w:rPr>
          <w:rFonts w:ascii="Times" w:hAnsi="Times" w:cs="Times New Roman"/>
          <w:sz w:val="28"/>
          <w:szCs w:val="28"/>
        </w:rPr>
        <w:t>herò</w:t>
      </w:r>
      <w:r w:rsidR="00CD19AA" w:rsidRPr="001F112B">
        <w:rPr>
          <w:rFonts w:ascii="Times" w:hAnsi="Times" w:cs="Times New Roman"/>
          <w:sz w:val="28"/>
          <w:szCs w:val="28"/>
        </w:rPr>
        <w:t xml:space="preserve"> di riempire il presente</w:t>
      </w:r>
      <w:r w:rsidR="00323E77" w:rsidRPr="001F112B">
        <w:rPr>
          <w:rFonts w:ascii="Times" w:hAnsi="Times" w:cs="Times New Roman"/>
          <w:sz w:val="28"/>
          <w:szCs w:val="28"/>
        </w:rPr>
        <w:t>,</w:t>
      </w:r>
      <w:r w:rsidR="00CD19AA" w:rsidRPr="001F112B">
        <w:rPr>
          <w:rFonts w:ascii="Times" w:hAnsi="Times" w:cs="Times New Roman"/>
          <w:sz w:val="28"/>
          <w:szCs w:val="28"/>
        </w:rPr>
        <w:t xml:space="preserve"> non con la freddezza d</w:t>
      </w:r>
      <w:r w:rsidR="006C6180" w:rsidRPr="001F112B">
        <w:rPr>
          <w:rFonts w:ascii="Times" w:hAnsi="Times" w:cs="Times New Roman"/>
          <w:sz w:val="28"/>
          <w:szCs w:val="28"/>
        </w:rPr>
        <w:t>e</w:t>
      </w:r>
      <w:r w:rsidR="00CD19AA" w:rsidRPr="001F112B">
        <w:rPr>
          <w:rFonts w:ascii="Times" w:hAnsi="Times" w:cs="Times New Roman"/>
          <w:sz w:val="28"/>
          <w:szCs w:val="28"/>
        </w:rPr>
        <w:t xml:space="preserve">i </w:t>
      </w:r>
      <w:r w:rsidR="007201B5" w:rsidRPr="001F112B">
        <w:rPr>
          <w:rFonts w:ascii="Times" w:hAnsi="Times" w:cs="Times New Roman"/>
          <w:sz w:val="28"/>
          <w:szCs w:val="28"/>
        </w:rPr>
        <w:t xml:space="preserve">pezzi da museo o dei </w:t>
      </w:r>
      <w:r w:rsidR="00CD19AA" w:rsidRPr="001F112B">
        <w:rPr>
          <w:rFonts w:ascii="Times" w:hAnsi="Times" w:cs="Times New Roman"/>
          <w:sz w:val="28"/>
          <w:szCs w:val="28"/>
        </w:rPr>
        <w:t xml:space="preserve">reperti archeologici, ma con il gusto di vite vissute, di speranze, di </w:t>
      </w:r>
      <w:r w:rsidR="007201B5" w:rsidRPr="001F112B">
        <w:rPr>
          <w:rFonts w:ascii="Times" w:hAnsi="Times" w:cs="Times New Roman"/>
          <w:sz w:val="28"/>
          <w:szCs w:val="28"/>
        </w:rPr>
        <w:t>conquiste</w:t>
      </w:r>
      <w:r w:rsidR="00CD19AA" w:rsidRPr="001F112B">
        <w:rPr>
          <w:rFonts w:ascii="Times" w:hAnsi="Times" w:cs="Times New Roman"/>
          <w:sz w:val="28"/>
          <w:szCs w:val="28"/>
        </w:rPr>
        <w:t>.</w:t>
      </w:r>
      <w:r w:rsidR="00E80BD3" w:rsidRPr="001F112B">
        <w:rPr>
          <w:rFonts w:ascii="Times" w:hAnsi="Times" w:cs="Times New Roman"/>
          <w:sz w:val="28"/>
          <w:szCs w:val="28"/>
        </w:rPr>
        <w:t xml:space="preserve"> Vi accorgerete che il presente diventa un grande contenitore di vita da assaporare e in cui potersi specchiare.</w:t>
      </w:r>
    </w:p>
    <w:p w14:paraId="7FBA91E8" w14:textId="7220AB46" w:rsidR="00E6267E" w:rsidRPr="001F112B" w:rsidRDefault="00CD19AA" w:rsidP="00684D5F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Incominciamo</w:t>
      </w:r>
      <w:r w:rsidR="009E12E8" w:rsidRPr="001F112B">
        <w:rPr>
          <w:rFonts w:ascii="Times" w:hAnsi="Times"/>
          <w:szCs w:val="28"/>
        </w:rPr>
        <w:t xml:space="preserve"> dal 1169. Nasce a Mantova Giovanni Bono o, per dirlo nell’italiano antico, Zannebono. </w:t>
      </w:r>
      <w:r w:rsidR="0007128E" w:rsidRPr="001F112B">
        <w:rPr>
          <w:rFonts w:ascii="Times" w:hAnsi="Times"/>
          <w:szCs w:val="28"/>
        </w:rPr>
        <w:t>È</w:t>
      </w:r>
      <w:r w:rsidR="004733AB" w:rsidRPr="001F112B">
        <w:rPr>
          <w:rFonts w:ascii="Times" w:hAnsi="Times"/>
          <w:szCs w:val="28"/>
        </w:rPr>
        <w:t xml:space="preserve"> un ragazzo </w:t>
      </w:r>
      <w:r w:rsidR="00D61426" w:rsidRPr="001F112B">
        <w:rPr>
          <w:rFonts w:ascii="Times" w:hAnsi="Times"/>
          <w:szCs w:val="28"/>
        </w:rPr>
        <w:t>come tanti ragazzi di oggi</w:t>
      </w:r>
      <w:r w:rsidR="00CA3413" w:rsidRPr="001F112B">
        <w:rPr>
          <w:rFonts w:ascii="Times" w:hAnsi="Times"/>
          <w:szCs w:val="28"/>
        </w:rPr>
        <w:t>, pieno di progetti e di illusioni</w:t>
      </w:r>
      <w:r w:rsidR="00D61426" w:rsidRPr="001F112B">
        <w:rPr>
          <w:rFonts w:ascii="Times" w:hAnsi="Times"/>
          <w:szCs w:val="28"/>
        </w:rPr>
        <w:t>. Ancora adolescente</w:t>
      </w:r>
      <w:r w:rsidR="00CA3413" w:rsidRPr="001F112B">
        <w:rPr>
          <w:rFonts w:ascii="Times" w:hAnsi="Times"/>
          <w:szCs w:val="28"/>
        </w:rPr>
        <w:t>, si scrolla di dosso l</w:t>
      </w:r>
      <w:r w:rsidR="0075705C" w:rsidRPr="001F112B">
        <w:rPr>
          <w:rFonts w:ascii="Times" w:hAnsi="Times"/>
          <w:szCs w:val="28"/>
        </w:rPr>
        <w:t>a disciplina</w:t>
      </w:r>
      <w:r w:rsidR="00CA3413" w:rsidRPr="001F112B">
        <w:rPr>
          <w:rFonts w:ascii="Times" w:hAnsi="Times"/>
          <w:szCs w:val="28"/>
        </w:rPr>
        <w:t xml:space="preserve"> de</w:t>
      </w:r>
      <w:r w:rsidR="00E80BD3" w:rsidRPr="001F112B">
        <w:rPr>
          <w:rFonts w:ascii="Times" w:hAnsi="Times"/>
          <w:szCs w:val="28"/>
        </w:rPr>
        <w:t>lla famiglia</w:t>
      </w:r>
      <w:r w:rsidR="00CA3413" w:rsidRPr="001F112B">
        <w:rPr>
          <w:rFonts w:ascii="Times" w:hAnsi="Times"/>
          <w:szCs w:val="28"/>
        </w:rPr>
        <w:t xml:space="preserve"> e</w:t>
      </w:r>
      <w:r w:rsidR="009E12E8" w:rsidRPr="001F112B">
        <w:rPr>
          <w:rFonts w:ascii="Times" w:hAnsi="Times"/>
          <w:szCs w:val="28"/>
        </w:rPr>
        <w:t xml:space="preserve"> scapp</w:t>
      </w:r>
      <w:r w:rsidR="00CA3413" w:rsidRPr="001F112B">
        <w:rPr>
          <w:rFonts w:ascii="Times" w:hAnsi="Times"/>
          <w:szCs w:val="28"/>
        </w:rPr>
        <w:t>a</w:t>
      </w:r>
      <w:r w:rsidR="009E12E8" w:rsidRPr="001F112B">
        <w:rPr>
          <w:rFonts w:ascii="Times" w:hAnsi="Times"/>
          <w:szCs w:val="28"/>
        </w:rPr>
        <w:t xml:space="preserve"> di casa</w:t>
      </w:r>
      <w:r w:rsidR="00CA3413" w:rsidRPr="001F112B">
        <w:rPr>
          <w:rFonts w:ascii="Times" w:hAnsi="Times"/>
          <w:szCs w:val="28"/>
        </w:rPr>
        <w:t>. Si unisce a una carovana di</w:t>
      </w:r>
      <w:r w:rsidR="009E12E8" w:rsidRPr="001F112B">
        <w:rPr>
          <w:rFonts w:ascii="Times" w:hAnsi="Times"/>
          <w:szCs w:val="28"/>
        </w:rPr>
        <w:t xml:space="preserve"> giullar</w:t>
      </w:r>
      <w:r w:rsidR="00CA3413" w:rsidRPr="001F112B">
        <w:rPr>
          <w:rFonts w:ascii="Times" w:hAnsi="Times"/>
          <w:szCs w:val="28"/>
        </w:rPr>
        <w:t>i</w:t>
      </w:r>
      <w:r w:rsidR="00262C37" w:rsidRPr="001F112B">
        <w:rPr>
          <w:rFonts w:ascii="Times" w:hAnsi="Times"/>
          <w:szCs w:val="28"/>
        </w:rPr>
        <w:t>,</w:t>
      </w:r>
      <w:r w:rsidR="009E12E8" w:rsidRPr="001F112B">
        <w:rPr>
          <w:rFonts w:ascii="Times" w:hAnsi="Times"/>
          <w:szCs w:val="28"/>
        </w:rPr>
        <w:t xml:space="preserve"> o saltimbanc</w:t>
      </w:r>
      <w:r w:rsidR="00CA3413" w:rsidRPr="001F112B">
        <w:rPr>
          <w:rFonts w:ascii="Times" w:hAnsi="Times"/>
          <w:szCs w:val="28"/>
        </w:rPr>
        <w:t>hi</w:t>
      </w:r>
      <w:r w:rsidR="00262C37" w:rsidRPr="001F112B">
        <w:rPr>
          <w:rFonts w:ascii="Times" w:hAnsi="Times"/>
          <w:szCs w:val="28"/>
        </w:rPr>
        <w:t>,</w:t>
      </w:r>
      <w:r w:rsidR="00CA3413" w:rsidRPr="001F112B">
        <w:rPr>
          <w:rFonts w:ascii="Times" w:hAnsi="Times"/>
          <w:szCs w:val="28"/>
        </w:rPr>
        <w:t xml:space="preserve"> e con loro incomincia a girare l’Italia</w:t>
      </w:r>
      <w:r w:rsidR="00E80BD3" w:rsidRPr="001F112B">
        <w:rPr>
          <w:rFonts w:ascii="Times" w:hAnsi="Times"/>
          <w:szCs w:val="28"/>
        </w:rPr>
        <w:t>,</w:t>
      </w:r>
      <w:r w:rsidR="00CA3413" w:rsidRPr="001F112B">
        <w:rPr>
          <w:rFonts w:ascii="Times" w:hAnsi="Times"/>
          <w:szCs w:val="28"/>
        </w:rPr>
        <w:t xml:space="preserve"> dando spettacoli nelle piazze e nei castelli</w:t>
      </w:r>
      <w:r w:rsidR="009E12E8" w:rsidRPr="001F112B">
        <w:rPr>
          <w:rFonts w:ascii="Times" w:hAnsi="Times"/>
          <w:szCs w:val="28"/>
        </w:rPr>
        <w:t xml:space="preserve">. </w:t>
      </w:r>
    </w:p>
    <w:p w14:paraId="37CE264D" w14:textId="52CEFD58" w:rsidR="009E12E8" w:rsidRPr="001F112B" w:rsidRDefault="009E12E8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La vita d</w:t>
      </w:r>
      <w:r w:rsidR="00CA3413" w:rsidRPr="001F112B">
        <w:rPr>
          <w:rFonts w:ascii="Times" w:hAnsi="Times"/>
          <w:szCs w:val="28"/>
        </w:rPr>
        <w:t>i questi attori</w:t>
      </w:r>
      <w:r w:rsidRPr="001F112B">
        <w:rPr>
          <w:rFonts w:ascii="Times" w:hAnsi="Times"/>
          <w:szCs w:val="28"/>
        </w:rPr>
        <w:t xml:space="preserve"> c</w:t>
      </w:r>
      <w:r w:rsidR="001A6D6C">
        <w:rPr>
          <w:rFonts w:ascii="Times" w:hAnsi="Times"/>
          <w:szCs w:val="28"/>
        </w:rPr>
        <w:t>o</w:t>
      </w:r>
      <w:r w:rsidRPr="001F112B">
        <w:rPr>
          <w:rFonts w:ascii="Times" w:hAnsi="Times"/>
          <w:szCs w:val="28"/>
        </w:rPr>
        <w:t xml:space="preserve">mici a quei tempi era ritenuta </w:t>
      </w:r>
      <w:r w:rsidR="0000771A" w:rsidRPr="001F112B">
        <w:rPr>
          <w:rFonts w:ascii="Times" w:hAnsi="Times"/>
          <w:szCs w:val="28"/>
        </w:rPr>
        <w:t>peccaminosa</w:t>
      </w:r>
      <w:r w:rsidRPr="001F112B">
        <w:rPr>
          <w:rFonts w:ascii="Times" w:hAnsi="Times"/>
          <w:szCs w:val="28"/>
        </w:rPr>
        <w:t>, sia per la promiscuità in cui vivevano</w:t>
      </w:r>
      <w:r w:rsidR="0075705C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sia per il linguaggio e i contenuti scurrili delle loro rappresentazioni.</w:t>
      </w:r>
      <w:r w:rsidR="001A6D6C">
        <w:rPr>
          <w:rFonts w:ascii="Times" w:hAnsi="Times"/>
          <w:szCs w:val="28"/>
        </w:rPr>
        <w:t xml:space="preserve"> </w:t>
      </w:r>
      <w:r w:rsidRPr="001F112B">
        <w:rPr>
          <w:rFonts w:ascii="Times" w:hAnsi="Times"/>
          <w:szCs w:val="28"/>
        </w:rPr>
        <w:t xml:space="preserve">Giovanni Bono </w:t>
      </w:r>
      <w:r w:rsidR="00E80BD3" w:rsidRPr="001F112B">
        <w:rPr>
          <w:rFonts w:ascii="Times" w:hAnsi="Times"/>
          <w:szCs w:val="28"/>
        </w:rPr>
        <w:t xml:space="preserve">sembra spensierato, felice di una vita senza legami. </w:t>
      </w:r>
      <w:r w:rsidR="007201B5" w:rsidRPr="001F112B">
        <w:rPr>
          <w:rFonts w:ascii="Times" w:hAnsi="Times"/>
          <w:szCs w:val="28"/>
        </w:rPr>
        <w:t>Come i figli dei fiori di 40/50 anni fa o come i punk di oggi.</w:t>
      </w:r>
      <w:r w:rsidR="001A6D6C">
        <w:rPr>
          <w:rFonts w:ascii="Times" w:hAnsi="Times"/>
          <w:szCs w:val="28"/>
        </w:rPr>
        <w:t xml:space="preserve"> </w:t>
      </w:r>
      <w:r w:rsidR="00E80BD3" w:rsidRPr="001F112B">
        <w:rPr>
          <w:rFonts w:ascii="Times" w:hAnsi="Times"/>
          <w:szCs w:val="28"/>
        </w:rPr>
        <w:t xml:space="preserve">Ma </w:t>
      </w:r>
      <w:r w:rsidRPr="001F112B">
        <w:rPr>
          <w:rFonts w:ascii="Times" w:hAnsi="Times"/>
          <w:szCs w:val="28"/>
        </w:rPr>
        <w:t>verso i 40 anni si ammal</w:t>
      </w:r>
      <w:r w:rsidR="00E80BD3" w:rsidRPr="001F112B">
        <w:rPr>
          <w:rFonts w:ascii="Times" w:hAnsi="Times"/>
          <w:szCs w:val="28"/>
        </w:rPr>
        <w:t>a</w:t>
      </w:r>
      <w:r w:rsidRPr="001F112B">
        <w:rPr>
          <w:rFonts w:ascii="Times" w:hAnsi="Times"/>
          <w:szCs w:val="28"/>
        </w:rPr>
        <w:t xml:space="preserve"> gravemente</w:t>
      </w:r>
      <w:r w:rsidR="000B7890" w:rsidRPr="001F112B">
        <w:rPr>
          <w:rFonts w:ascii="Times" w:hAnsi="Times"/>
          <w:szCs w:val="28"/>
        </w:rPr>
        <w:t xml:space="preserve"> e</w:t>
      </w:r>
      <w:r w:rsidR="00E80BD3" w:rsidRPr="001F112B">
        <w:rPr>
          <w:rFonts w:ascii="Times" w:hAnsi="Times"/>
          <w:szCs w:val="28"/>
        </w:rPr>
        <w:t>d è costretto a rientrare in se stesso, a valutare</w:t>
      </w:r>
      <w:r w:rsidR="007201B5" w:rsidRPr="001F112B">
        <w:rPr>
          <w:rFonts w:ascii="Times" w:hAnsi="Times"/>
          <w:szCs w:val="28"/>
        </w:rPr>
        <w:t>,</w:t>
      </w:r>
      <w:r w:rsidR="00E80BD3" w:rsidRPr="001F112B">
        <w:rPr>
          <w:rFonts w:ascii="Times" w:hAnsi="Times"/>
          <w:szCs w:val="28"/>
        </w:rPr>
        <w:t xml:space="preserve"> </w:t>
      </w:r>
      <w:r w:rsidR="007201B5" w:rsidRPr="001F112B">
        <w:rPr>
          <w:rFonts w:ascii="Times" w:hAnsi="Times"/>
          <w:szCs w:val="28"/>
        </w:rPr>
        <w:t xml:space="preserve">cioè, </w:t>
      </w:r>
      <w:r w:rsidR="00E80BD3" w:rsidRPr="001F112B">
        <w:rPr>
          <w:rFonts w:ascii="Times" w:hAnsi="Times"/>
          <w:szCs w:val="28"/>
        </w:rPr>
        <w:t>con occhio diverso le sue scelte. Q</w:t>
      </w:r>
      <w:r w:rsidR="000B7890" w:rsidRPr="001F112B">
        <w:rPr>
          <w:rFonts w:ascii="Times" w:hAnsi="Times"/>
          <w:szCs w:val="28"/>
        </w:rPr>
        <w:t>uindi</w:t>
      </w:r>
      <w:r w:rsidRPr="001F112B">
        <w:rPr>
          <w:rFonts w:ascii="Times" w:hAnsi="Times"/>
          <w:szCs w:val="28"/>
        </w:rPr>
        <w:t xml:space="preserve"> f</w:t>
      </w:r>
      <w:r w:rsidR="00E80BD3" w:rsidRPr="001F112B">
        <w:rPr>
          <w:rFonts w:ascii="Times" w:hAnsi="Times"/>
          <w:szCs w:val="28"/>
        </w:rPr>
        <w:t>a</w:t>
      </w:r>
      <w:r w:rsidRPr="001F112B">
        <w:rPr>
          <w:rFonts w:ascii="Times" w:hAnsi="Times"/>
          <w:szCs w:val="28"/>
        </w:rPr>
        <w:t xml:space="preserve"> voto </w:t>
      </w:r>
      <w:r w:rsidR="000B7890" w:rsidRPr="001F112B">
        <w:rPr>
          <w:rFonts w:ascii="Times" w:hAnsi="Times"/>
          <w:szCs w:val="28"/>
        </w:rPr>
        <w:t xml:space="preserve">a Dio </w:t>
      </w:r>
      <w:r w:rsidRPr="001F112B">
        <w:rPr>
          <w:rFonts w:ascii="Times" w:hAnsi="Times"/>
          <w:szCs w:val="28"/>
        </w:rPr>
        <w:t>che, se fosse guarito, avrebbe</w:t>
      </w:r>
      <w:r w:rsidR="00D61426" w:rsidRPr="001F112B">
        <w:rPr>
          <w:rFonts w:ascii="Times" w:hAnsi="Times"/>
          <w:szCs w:val="28"/>
        </w:rPr>
        <w:t xml:space="preserve"> fatto penitenza dei suoi peccati.</w:t>
      </w:r>
    </w:p>
    <w:p w14:paraId="4BF57FCA" w14:textId="06F592E1" w:rsidR="0058204F" w:rsidRPr="001F112B" w:rsidRDefault="009E12E8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Il Signore lo esaudì</w:t>
      </w:r>
      <w:r w:rsidR="00D61426" w:rsidRPr="001F112B">
        <w:rPr>
          <w:rFonts w:ascii="Times" w:hAnsi="Times"/>
          <w:szCs w:val="28"/>
        </w:rPr>
        <w:t xml:space="preserve">. </w:t>
      </w:r>
      <w:r w:rsidR="007201B5" w:rsidRPr="001F112B">
        <w:rPr>
          <w:rFonts w:ascii="Times" w:hAnsi="Times"/>
          <w:szCs w:val="28"/>
        </w:rPr>
        <w:t>C</w:t>
      </w:r>
      <w:r w:rsidRPr="001F112B">
        <w:rPr>
          <w:rFonts w:ascii="Times" w:hAnsi="Times"/>
          <w:szCs w:val="28"/>
        </w:rPr>
        <w:t>onfess</w:t>
      </w:r>
      <w:r w:rsidR="00D61426" w:rsidRPr="001F112B">
        <w:rPr>
          <w:rFonts w:ascii="Times" w:hAnsi="Times"/>
          <w:szCs w:val="28"/>
        </w:rPr>
        <w:t>ò</w:t>
      </w:r>
      <w:r w:rsidRPr="001F112B">
        <w:rPr>
          <w:rFonts w:ascii="Times" w:hAnsi="Times"/>
          <w:szCs w:val="28"/>
        </w:rPr>
        <w:t xml:space="preserve"> i suoi peccati al vescovo di Mantova, </w:t>
      </w:r>
      <w:r w:rsidR="00D61426" w:rsidRPr="001F112B">
        <w:rPr>
          <w:rFonts w:ascii="Times" w:hAnsi="Times"/>
          <w:szCs w:val="28"/>
        </w:rPr>
        <w:t xml:space="preserve">e verso il 1209 </w:t>
      </w:r>
      <w:r w:rsidRPr="001F112B">
        <w:rPr>
          <w:rFonts w:ascii="Times" w:hAnsi="Times"/>
          <w:szCs w:val="28"/>
        </w:rPr>
        <w:t xml:space="preserve">si ritirò a </w:t>
      </w:r>
      <w:r w:rsidR="00A96B41" w:rsidRPr="001F112B">
        <w:rPr>
          <w:rFonts w:ascii="Times" w:hAnsi="Times"/>
          <w:szCs w:val="28"/>
        </w:rPr>
        <w:t>fare penitenza dei suoi peccati</w:t>
      </w:r>
      <w:r w:rsidRPr="001F112B">
        <w:rPr>
          <w:rFonts w:ascii="Times" w:hAnsi="Times"/>
          <w:szCs w:val="28"/>
        </w:rPr>
        <w:t xml:space="preserve"> </w:t>
      </w:r>
      <w:r w:rsidR="00B57934" w:rsidRPr="001F112B">
        <w:rPr>
          <w:rFonts w:ascii="Times" w:hAnsi="Times"/>
          <w:szCs w:val="28"/>
        </w:rPr>
        <w:t>nella valle del Cesuola</w:t>
      </w:r>
      <w:r w:rsidR="000B7890" w:rsidRPr="001F112B">
        <w:rPr>
          <w:rFonts w:ascii="Times" w:hAnsi="Times"/>
          <w:szCs w:val="28"/>
        </w:rPr>
        <w:t>, in un luogo detto Butriolo, a pochi chilometri da qui.</w:t>
      </w:r>
      <w:r w:rsidR="001A6D6C">
        <w:rPr>
          <w:rFonts w:ascii="Times" w:hAnsi="Times"/>
          <w:szCs w:val="28"/>
        </w:rPr>
        <w:t xml:space="preserve"> </w:t>
      </w:r>
      <w:r w:rsidR="0007128E" w:rsidRPr="001F112B">
        <w:rPr>
          <w:rFonts w:ascii="Times" w:hAnsi="Times"/>
          <w:szCs w:val="28"/>
        </w:rPr>
        <w:t>L’A</w:t>
      </w:r>
      <w:r w:rsidR="00F96147" w:rsidRPr="001F112B">
        <w:rPr>
          <w:rFonts w:ascii="Times" w:hAnsi="Times"/>
          <w:szCs w:val="28"/>
        </w:rPr>
        <w:t>ppennino a quei tempi era popolato di eremiti.</w:t>
      </w:r>
      <w:r w:rsidR="001A6D6C">
        <w:rPr>
          <w:rFonts w:ascii="Times" w:hAnsi="Times"/>
          <w:szCs w:val="28"/>
        </w:rPr>
        <w:t xml:space="preserve"> </w:t>
      </w:r>
      <w:r w:rsidR="0058204F" w:rsidRPr="001F112B">
        <w:rPr>
          <w:rFonts w:ascii="Times" w:hAnsi="Times"/>
          <w:szCs w:val="28"/>
        </w:rPr>
        <w:t>Quel luogo c</w:t>
      </w:r>
      <w:r w:rsidR="00F96147" w:rsidRPr="001F112B">
        <w:rPr>
          <w:rFonts w:ascii="Times" w:hAnsi="Times"/>
          <w:szCs w:val="28"/>
        </w:rPr>
        <w:t>’è ancora e si può</w:t>
      </w:r>
      <w:r w:rsidR="00D07342" w:rsidRPr="001F112B">
        <w:rPr>
          <w:rFonts w:ascii="Times" w:hAnsi="Times"/>
          <w:szCs w:val="28"/>
        </w:rPr>
        <w:t xml:space="preserve"> andar</w:t>
      </w:r>
      <w:r w:rsidR="00F96147" w:rsidRPr="001F112B">
        <w:rPr>
          <w:rFonts w:ascii="Times" w:hAnsi="Times"/>
          <w:szCs w:val="28"/>
        </w:rPr>
        <w:t>lo a vedere</w:t>
      </w:r>
      <w:r w:rsidR="00D07342" w:rsidRPr="001F112B">
        <w:rPr>
          <w:rFonts w:ascii="Times" w:hAnsi="Times"/>
          <w:szCs w:val="28"/>
        </w:rPr>
        <w:t xml:space="preserve">. </w:t>
      </w:r>
      <w:r w:rsidR="00943A39" w:rsidRPr="001F112B">
        <w:rPr>
          <w:rFonts w:ascii="Times" w:hAnsi="Times"/>
          <w:szCs w:val="28"/>
        </w:rPr>
        <w:t xml:space="preserve">Il toponimo esatto è Rio Eremo. </w:t>
      </w:r>
      <w:r w:rsidR="00E80BD3" w:rsidRPr="001F112B">
        <w:rPr>
          <w:rFonts w:ascii="Times" w:hAnsi="Times"/>
          <w:szCs w:val="28"/>
        </w:rPr>
        <w:t xml:space="preserve">C’è </w:t>
      </w:r>
      <w:r w:rsidR="00323E77" w:rsidRPr="001F112B">
        <w:rPr>
          <w:rFonts w:ascii="Times" w:hAnsi="Times"/>
          <w:szCs w:val="28"/>
        </w:rPr>
        <w:t xml:space="preserve">oggi </w:t>
      </w:r>
      <w:r w:rsidR="00943A39" w:rsidRPr="001F112B">
        <w:rPr>
          <w:rFonts w:ascii="Times" w:hAnsi="Times"/>
          <w:szCs w:val="28"/>
        </w:rPr>
        <w:t>in quel</w:t>
      </w:r>
      <w:r w:rsidR="00A96B41" w:rsidRPr="001F112B">
        <w:rPr>
          <w:rFonts w:ascii="Times" w:hAnsi="Times"/>
          <w:szCs w:val="28"/>
        </w:rPr>
        <w:t xml:space="preserve"> territorio una parrocchia dedicata a san Giovanni Bono </w:t>
      </w:r>
      <w:r w:rsidR="006C6180" w:rsidRPr="001F112B">
        <w:rPr>
          <w:rFonts w:ascii="Times" w:hAnsi="Times"/>
          <w:szCs w:val="28"/>
        </w:rPr>
        <w:t>che vi accoglie con u</w:t>
      </w:r>
      <w:r w:rsidR="00943A39" w:rsidRPr="001F112B">
        <w:rPr>
          <w:rFonts w:ascii="Times" w:hAnsi="Times"/>
          <w:szCs w:val="28"/>
        </w:rPr>
        <w:t>n grande mosaico sulla facciata</w:t>
      </w:r>
      <w:r w:rsidR="006C6180" w:rsidRPr="001F112B">
        <w:rPr>
          <w:rFonts w:ascii="Times" w:hAnsi="Times"/>
          <w:szCs w:val="28"/>
        </w:rPr>
        <w:t xml:space="preserve">, rappresentante proprio </w:t>
      </w:r>
      <w:r w:rsidR="00323E77" w:rsidRPr="001F112B">
        <w:rPr>
          <w:rFonts w:ascii="Times" w:hAnsi="Times"/>
          <w:szCs w:val="28"/>
        </w:rPr>
        <w:t>il nostro santo</w:t>
      </w:r>
      <w:r w:rsidR="006C6180" w:rsidRPr="001F112B">
        <w:rPr>
          <w:rFonts w:ascii="Times" w:hAnsi="Times"/>
          <w:szCs w:val="28"/>
        </w:rPr>
        <w:t xml:space="preserve">. </w:t>
      </w:r>
    </w:p>
    <w:p w14:paraId="4BEB61D7" w14:textId="10427298" w:rsidR="00567633" w:rsidRPr="001F112B" w:rsidRDefault="00567633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Il parroco, don Gino Amadori, ha profuso ogni sforz</w:t>
      </w:r>
      <w:r w:rsidR="00262C37" w:rsidRPr="001F112B">
        <w:rPr>
          <w:rFonts w:ascii="Times" w:hAnsi="Times"/>
          <w:szCs w:val="28"/>
        </w:rPr>
        <w:t>o per cons</w:t>
      </w:r>
      <w:r w:rsidRPr="001F112B">
        <w:rPr>
          <w:rFonts w:ascii="Times" w:hAnsi="Times"/>
          <w:szCs w:val="28"/>
        </w:rPr>
        <w:t xml:space="preserve">ervare la memoria di questo santo. La prima volta che sono andato alla ricerca dell’eremo, mi ha accompagnato lui. </w:t>
      </w:r>
      <w:r w:rsidR="006C6180" w:rsidRPr="001F112B">
        <w:rPr>
          <w:rFonts w:ascii="Times" w:hAnsi="Times"/>
          <w:szCs w:val="28"/>
        </w:rPr>
        <w:t>A</w:t>
      </w:r>
      <w:r w:rsidRPr="001F112B">
        <w:rPr>
          <w:rFonts w:ascii="Times" w:hAnsi="Times"/>
          <w:szCs w:val="28"/>
        </w:rPr>
        <w:t xml:space="preserve"> circa un chilometro dalla chiesa</w:t>
      </w:r>
      <w:r w:rsidR="006C6180" w:rsidRPr="001F112B">
        <w:rPr>
          <w:rFonts w:ascii="Times" w:hAnsi="Times"/>
          <w:szCs w:val="28"/>
        </w:rPr>
        <w:t xml:space="preserve"> è possibile v</w:t>
      </w:r>
      <w:r w:rsidRPr="001F112B">
        <w:rPr>
          <w:rFonts w:ascii="Times" w:hAnsi="Times"/>
          <w:szCs w:val="28"/>
        </w:rPr>
        <w:t>edere anche oggi quello che è rimasto dell’eremo. N</w:t>
      </w:r>
      <w:r w:rsidR="00A96B41" w:rsidRPr="001F112B">
        <w:rPr>
          <w:rFonts w:ascii="Times" w:hAnsi="Times"/>
          <w:szCs w:val="28"/>
        </w:rPr>
        <w:t xml:space="preserve">elle vicinanze </w:t>
      </w:r>
      <w:r w:rsidRPr="001F112B">
        <w:rPr>
          <w:rFonts w:ascii="Times" w:hAnsi="Times"/>
          <w:szCs w:val="28"/>
        </w:rPr>
        <w:t>dell</w:t>
      </w:r>
      <w:r w:rsidR="00483BCE" w:rsidRPr="001F112B">
        <w:rPr>
          <w:rFonts w:ascii="Times" w:hAnsi="Times"/>
          <w:szCs w:val="28"/>
        </w:rPr>
        <w:t>a grotta</w:t>
      </w:r>
      <w:r w:rsidRPr="001F112B">
        <w:rPr>
          <w:rFonts w:ascii="Times" w:hAnsi="Times"/>
          <w:szCs w:val="28"/>
        </w:rPr>
        <w:t xml:space="preserve"> del santo eremita si trova ancora</w:t>
      </w:r>
      <w:r w:rsidR="00483BCE" w:rsidRPr="001F112B">
        <w:rPr>
          <w:rFonts w:ascii="Times" w:hAnsi="Times"/>
          <w:szCs w:val="28"/>
        </w:rPr>
        <w:t xml:space="preserve"> l</w:t>
      </w:r>
      <w:r w:rsidR="00E80BD3" w:rsidRPr="001F112B">
        <w:rPr>
          <w:rFonts w:ascii="Times" w:hAnsi="Times"/>
          <w:szCs w:val="28"/>
        </w:rPr>
        <w:t>a fontana</w:t>
      </w:r>
      <w:r w:rsidR="00943A39" w:rsidRPr="001F112B">
        <w:rPr>
          <w:rFonts w:ascii="Times" w:hAnsi="Times"/>
          <w:szCs w:val="28"/>
        </w:rPr>
        <w:t xml:space="preserve"> </w:t>
      </w:r>
      <w:r w:rsidR="00483BCE" w:rsidRPr="001F112B">
        <w:rPr>
          <w:rFonts w:ascii="Times" w:hAnsi="Times"/>
          <w:szCs w:val="28"/>
        </w:rPr>
        <w:t>che lo dissetava e che</w:t>
      </w:r>
      <w:r w:rsidRPr="001F112B">
        <w:rPr>
          <w:rFonts w:ascii="Times" w:hAnsi="Times"/>
          <w:szCs w:val="28"/>
        </w:rPr>
        <w:t>, nel passato molti pellegrini andavano a berne l’acqua per devozione.</w:t>
      </w:r>
      <w:r w:rsidR="007201B5" w:rsidRPr="001F112B">
        <w:rPr>
          <w:rFonts w:ascii="Times" w:hAnsi="Times"/>
          <w:szCs w:val="28"/>
        </w:rPr>
        <w:t xml:space="preserve"> </w:t>
      </w:r>
    </w:p>
    <w:p w14:paraId="6B602FA6" w14:textId="77777777" w:rsidR="00A96B41" w:rsidRPr="001F112B" w:rsidRDefault="00A96B41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Quest’uomo visse in solutudine</w:t>
      </w:r>
      <w:r w:rsidR="00262C37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</w:t>
      </w:r>
      <w:r w:rsidR="007201B5" w:rsidRPr="001F112B">
        <w:rPr>
          <w:rFonts w:ascii="Times" w:hAnsi="Times"/>
          <w:szCs w:val="28"/>
        </w:rPr>
        <w:t>nella penitenza e nella preghiera. M</w:t>
      </w:r>
      <w:r w:rsidR="00E24559" w:rsidRPr="001F112B">
        <w:rPr>
          <w:rFonts w:ascii="Times" w:hAnsi="Times"/>
          <w:szCs w:val="28"/>
        </w:rPr>
        <w:t>a p</w:t>
      </w:r>
      <w:r w:rsidR="007201B5" w:rsidRPr="001F112B">
        <w:rPr>
          <w:rFonts w:ascii="Times" w:hAnsi="Times"/>
          <w:szCs w:val="28"/>
        </w:rPr>
        <w:t>iano piano</w:t>
      </w:r>
      <w:r w:rsidRPr="001F112B">
        <w:rPr>
          <w:rFonts w:ascii="Times" w:hAnsi="Times"/>
          <w:szCs w:val="28"/>
        </w:rPr>
        <w:t xml:space="preserve"> la fama </w:t>
      </w:r>
      <w:r w:rsidR="00475917" w:rsidRPr="001F112B">
        <w:rPr>
          <w:rFonts w:ascii="Times" w:hAnsi="Times"/>
          <w:szCs w:val="28"/>
        </w:rPr>
        <w:t>d</w:t>
      </w:r>
      <w:r w:rsidR="00925DF2" w:rsidRPr="001F112B">
        <w:rPr>
          <w:rFonts w:ascii="Times" w:hAnsi="Times"/>
          <w:szCs w:val="28"/>
        </w:rPr>
        <w:t xml:space="preserve">ella sua </w:t>
      </w:r>
      <w:r w:rsidR="00943A39" w:rsidRPr="001F112B">
        <w:rPr>
          <w:rFonts w:ascii="Times" w:hAnsi="Times"/>
          <w:szCs w:val="28"/>
        </w:rPr>
        <w:t xml:space="preserve">santa </w:t>
      </w:r>
      <w:r w:rsidR="00925DF2" w:rsidRPr="001F112B">
        <w:rPr>
          <w:rFonts w:ascii="Times" w:hAnsi="Times"/>
          <w:szCs w:val="28"/>
        </w:rPr>
        <w:t xml:space="preserve">vita </w:t>
      </w:r>
      <w:r w:rsidRPr="001F112B">
        <w:rPr>
          <w:rFonts w:ascii="Times" w:hAnsi="Times"/>
          <w:szCs w:val="28"/>
        </w:rPr>
        <w:t>si sparse in città e tutti volevano vederlo e ricevere da lui parole di consolazione o grazie di guarigioni.</w:t>
      </w:r>
    </w:p>
    <w:p w14:paraId="77102E5A" w14:textId="76576D5C" w:rsidR="0075705C" w:rsidRPr="001F112B" w:rsidRDefault="0075705C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lastRenderedPageBreak/>
        <w:t>Inoltre, quasi subito, incominciarono a unirsi a lui dei compagni attirati dalla sua vita</w:t>
      </w:r>
      <w:r w:rsidR="0007128E" w:rsidRPr="001F112B">
        <w:rPr>
          <w:rFonts w:ascii="Times" w:hAnsi="Times"/>
          <w:szCs w:val="28"/>
        </w:rPr>
        <w:t>. E, benché</w:t>
      </w:r>
      <w:r w:rsidR="00942F02" w:rsidRPr="001F112B">
        <w:rPr>
          <w:rFonts w:ascii="Times" w:hAnsi="Times"/>
          <w:szCs w:val="28"/>
        </w:rPr>
        <w:t xml:space="preserve"> fosse un semplice laico analfabeta,</w:t>
      </w:r>
      <w:r w:rsidRPr="001F112B">
        <w:rPr>
          <w:rFonts w:ascii="Times" w:hAnsi="Times"/>
          <w:szCs w:val="28"/>
        </w:rPr>
        <w:t xml:space="preserve"> si ritrovò a dirigere una comunità di </w:t>
      </w:r>
      <w:r w:rsidR="00475917" w:rsidRPr="001F112B">
        <w:rPr>
          <w:rFonts w:ascii="Times" w:hAnsi="Times"/>
          <w:szCs w:val="28"/>
        </w:rPr>
        <w:t>frati</w:t>
      </w:r>
      <w:r w:rsidR="00925DF2" w:rsidRPr="001F112B">
        <w:rPr>
          <w:rFonts w:ascii="Times" w:hAnsi="Times"/>
          <w:szCs w:val="28"/>
        </w:rPr>
        <w:t>,</w:t>
      </w:r>
      <w:r w:rsidR="00475917" w:rsidRPr="001F112B">
        <w:rPr>
          <w:rFonts w:ascii="Times" w:hAnsi="Times"/>
          <w:szCs w:val="28"/>
        </w:rPr>
        <w:t xml:space="preserve"> </w:t>
      </w:r>
      <w:r w:rsidRPr="001F112B">
        <w:rPr>
          <w:rFonts w:ascii="Times" w:hAnsi="Times"/>
          <w:szCs w:val="28"/>
        </w:rPr>
        <w:t>che la gente chiamava Zambonini, dal suo nome</w:t>
      </w:r>
      <w:r w:rsidR="00757953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</w:t>
      </w:r>
      <w:r w:rsidR="00925DF2" w:rsidRPr="001F112B">
        <w:rPr>
          <w:rFonts w:ascii="Times" w:hAnsi="Times"/>
          <w:szCs w:val="28"/>
        </w:rPr>
        <w:t xml:space="preserve">appunto, </w:t>
      </w:r>
      <w:r w:rsidRPr="001F112B">
        <w:rPr>
          <w:rFonts w:ascii="Times" w:hAnsi="Times"/>
          <w:szCs w:val="28"/>
        </w:rPr>
        <w:t>Zannebono.</w:t>
      </w:r>
    </w:p>
    <w:p w14:paraId="0C5433BF" w14:textId="3606E84D" w:rsidR="005349E7" w:rsidRPr="001F112B" w:rsidRDefault="0075705C" w:rsidP="001A6D6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 xml:space="preserve">L’eremo di Butriolo divenne ben presto un </w:t>
      </w:r>
      <w:r w:rsidR="00341A0F" w:rsidRPr="001F112B">
        <w:rPr>
          <w:rFonts w:ascii="Times" w:hAnsi="Times"/>
          <w:szCs w:val="28"/>
        </w:rPr>
        <w:t xml:space="preserve">punto di riferimento </w:t>
      </w:r>
      <w:r w:rsidR="00E24559" w:rsidRPr="001F112B">
        <w:rPr>
          <w:rFonts w:ascii="Times" w:hAnsi="Times"/>
          <w:szCs w:val="28"/>
        </w:rPr>
        <w:t xml:space="preserve">non solo </w:t>
      </w:r>
      <w:r w:rsidR="00341A0F" w:rsidRPr="001F112B">
        <w:rPr>
          <w:rFonts w:ascii="Times" w:hAnsi="Times"/>
          <w:szCs w:val="28"/>
        </w:rPr>
        <w:t xml:space="preserve">per </w:t>
      </w:r>
      <w:r w:rsidR="00E502F4" w:rsidRPr="001F112B">
        <w:rPr>
          <w:rFonts w:ascii="Times" w:hAnsi="Times"/>
          <w:szCs w:val="28"/>
        </w:rPr>
        <w:t>la città di Cesena</w:t>
      </w:r>
      <w:r w:rsidR="00E24559" w:rsidRPr="001F112B">
        <w:rPr>
          <w:rFonts w:ascii="Times" w:hAnsi="Times"/>
          <w:szCs w:val="28"/>
        </w:rPr>
        <w:t>, ma</w:t>
      </w:r>
      <w:r w:rsidR="00E502F4" w:rsidRPr="001F112B">
        <w:rPr>
          <w:rFonts w:ascii="Times" w:hAnsi="Times"/>
          <w:szCs w:val="28"/>
        </w:rPr>
        <w:t xml:space="preserve"> per tutta la regione</w:t>
      </w:r>
      <w:r w:rsidR="00E24559" w:rsidRPr="001F112B">
        <w:rPr>
          <w:rFonts w:ascii="Times" w:hAnsi="Times"/>
          <w:szCs w:val="28"/>
        </w:rPr>
        <w:t>.</w:t>
      </w:r>
      <w:r w:rsidR="001A6D6C">
        <w:rPr>
          <w:rFonts w:ascii="Times" w:hAnsi="Times"/>
          <w:szCs w:val="28"/>
        </w:rPr>
        <w:t xml:space="preserve"> </w:t>
      </w:r>
      <w:r w:rsidR="00E502F4" w:rsidRPr="001F112B">
        <w:rPr>
          <w:rFonts w:ascii="Times" w:hAnsi="Times"/>
          <w:szCs w:val="28"/>
        </w:rPr>
        <w:t>Nel Processo di Canonizzazione che si aprì nel 1251, a nenche due anni dalla sua morte, depongono oltre 230 testimoni, quasi tutti lo avevano conosciuto o erano stati da lui miracolati.</w:t>
      </w:r>
      <w:r w:rsidR="00475917" w:rsidRPr="001F112B">
        <w:rPr>
          <w:rFonts w:ascii="Times" w:hAnsi="Times"/>
          <w:szCs w:val="28"/>
        </w:rPr>
        <w:t xml:space="preserve"> Sarebbe bello potervi leggere le deposizioni giurate di tutti questi testimoni. Ma il tempo non lo permette.</w:t>
      </w:r>
      <w:r w:rsidR="001A6D6C">
        <w:rPr>
          <w:rFonts w:ascii="Times" w:hAnsi="Times"/>
          <w:szCs w:val="28"/>
        </w:rPr>
        <w:t xml:space="preserve"> </w:t>
      </w:r>
      <w:r w:rsidR="005349E7" w:rsidRPr="001F112B">
        <w:rPr>
          <w:rFonts w:ascii="Times" w:hAnsi="Times"/>
          <w:szCs w:val="28"/>
        </w:rPr>
        <w:t>Ve ne racconto solo uno, accaduto nel 1247</w:t>
      </w:r>
      <w:r w:rsidR="00942F02" w:rsidRPr="001F112B">
        <w:rPr>
          <w:rFonts w:ascii="Times" w:hAnsi="Times"/>
          <w:szCs w:val="28"/>
        </w:rPr>
        <w:t xml:space="preserve">, due anni prima della </w:t>
      </w:r>
      <w:r w:rsidR="00262C37" w:rsidRPr="001F112B">
        <w:rPr>
          <w:rFonts w:ascii="Times" w:hAnsi="Times"/>
          <w:szCs w:val="28"/>
        </w:rPr>
        <w:t xml:space="preserve">sua </w:t>
      </w:r>
      <w:r w:rsidR="00942F02" w:rsidRPr="001F112B">
        <w:rPr>
          <w:rFonts w:ascii="Times" w:hAnsi="Times"/>
          <w:szCs w:val="28"/>
        </w:rPr>
        <w:t>morte</w:t>
      </w:r>
      <w:r w:rsidR="005349E7" w:rsidRPr="001F112B">
        <w:rPr>
          <w:rFonts w:ascii="Times" w:hAnsi="Times"/>
          <w:szCs w:val="28"/>
        </w:rPr>
        <w:t>.</w:t>
      </w:r>
    </w:p>
    <w:p w14:paraId="206FE047" w14:textId="2ADBCABB" w:rsidR="00781A77" w:rsidRPr="001F112B" w:rsidRDefault="00781A77" w:rsidP="007B264C">
      <w:pPr>
        <w:pStyle w:val="Bloccoditesto"/>
        <w:ind w:left="0" w:right="0" w:firstLine="708"/>
        <w:rPr>
          <w:rFonts w:ascii="Times" w:hAnsi="Times" w:cs="Courier New"/>
          <w:color w:val="000000"/>
          <w:szCs w:val="28"/>
        </w:rPr>
      </w:pPr>
      <w:r w:rsidRPr="001F112B">
        <w:rPr>
          <w:rFonts w:ascii="Times" w:hAnsi="Times" w:cs="Courier New"/>
          <w:color w:val="000000"/>
          <w:szCs w:val="28"/>
        </w:rPr>
        <w:t xml:space="preserve">A un miglio dall'eremo, sulla strada di Ponte Abbadesse, abitava un ragazzo che da un anno si era ammalato di una fìstola a un piede. </w:t>
      </w:r>
      <w:r w:rsidR="001F3DA4" w:rsidRPr="001F112B">
        <w:rPr>
          <w:rFonts w:ascii="Times" w:hAnsi="Times" w:cs="Courier New"/>
          <w:color w:val="000000"/>
          <w:szCs w:val="28"/>
        </w:rPr>
        <w:t xml:space="preserve">A quei tempi un male praticamente inguaribile. </w:t>
      </w:r>
      <w:r w:rsidRPr="001F112B">
        <w:rPr>
          <w:rFonts w:ascii="Times" w:hAnsi="Times" w:cs="Courier New"/>
          <w:color w:val="000000"/>
          <w:szCs w:val="28"/>
        </w:rPr>
        <w:t xml:space="preserve">La madre, persa ogni speranza nelle cure dei medici, andò all'eremo e supplicò fra Giovanni Bono che </w:t>
      </w:r>
      <w:r w:rsidR="001F3DA4" w:rsidRPr="001F112B">
        <w:rPr>
          <w:rFonts w:ascii="Times" w:hAnsi="Times" w:cs="Courier New"/>
          <w:color w:val="000000"/>
          <w:szCs w:val="28"/>
        </w:rPr>
        <w:t xml:space="preserve">pregasse perchè </w:t>
      </w:r>
      <w:r w:rsidRPr="001F112B">
        <w:rPr>
          <w:rFonts w:ascii="Times" w:hAnsi="Times" w:cs="Courier New"/>
          <w:color w:val="000000"/>
          <w:szCs w:val="28"/>
        </w:rPr>
        <w:t>suo figlio</w:t>
      </w:r>
      <w:r w:rsidR="001F3DA4" w:rsidRPr="001F112B">
        <w:rPr>
          <w:rFonts w:ascii="Times" w:hAnsi="Times" w:cs="Courier New"/>
          <w:color w:val="000000"/>
          <w:szCs w:val="28"/>
        </w:rPr>
        <w:t xml:space="preserve"> guarisse</w:t>
      </w:r>
      <w:r w:rsidRPr="001F112B">
        <w:rPr>
          <w:rFonts w:ascii="Times" w:hAnsi="Times" w:cs="Courier New"/>
          <w:color w:val="000000"/>
          <w:szCs w:val="28"/>
        </w:rPr>
        <w:t>.</w:t>
      </w:r>
      <w:r w:rsidR="007B264C">
        <w:rPr>
          <w:rFonts w:ascii="Times" w:hAnsi="Times" w:cs="Courier New"/>
          <w:color w:val="000000"/>
          <w:szCs w:val="28"/>
        </w:rPr>
        <w:t xml:space="preserve"> </w:t>
      </w:r>
      <w:r w:rsidR="0007128E" w:rsidRPr="001F112B">
        <w:rPr>
          <w:rFonts w:ascii="Times" w:hAnsi="Times" w:cs="Courier New"/>
          <w:color w:val="000000"/>
          <w:szCs w:val="28"/>
        </w:rPr>
        <w:t>Questi le disse: «</w:t>
      </w:r>
      <w:r w:rsidRPr="001F112B">
        <w:rPr>
          <w:rFonts w:ascii="Times" w:hAnsi="Times" w:cs="Courier New"/>
          <w:color w:val="000000"/>
          <w:szCs w:val="28"/>
        </w:rPr>
        <w:t xml:space="preserve">Sorella, io so che tu porti odio a tua cognata: voglio che d’ora in avanti </w:t>
      </w:r>
      <w:r w:rsidR="001A47F1" w:rsidRPr="001F112B">
        <w:rPr>
          <w:rFonts w:ascii="Times" w:hAnsi="Times" w:cs="Courier New"/>
          <w:color w:val="000000"/>
          <w:szCs w:val="28"/>
        </w:rPr>
        <w:t xml:space="preserve">tu </w:t>
      </w:r>
      <w:r w:rsidRPr="001F112B">
        <w:rPr>
          <w:rFonts w:ascii="Times" w:hAnsi="Times" w:cs="Courier New"/>
          <w:color w:val="000000"/>
          <w:szCs w:val="28"/>
        </w:rPr>
        <w:t>le voglia bene e allor</w:t>
      </w:r>
      <w:r w:rsidR="0007128E" w:rsidRPr="001F112B">
        <w:rPr>
          <w:rFonts w:ascii="Times" w:hAnsi="Times" w:cs="Courier New"/>
          <w:color w:val="000000"/>
          <w:szCs w:val="28"/>
        </w:rPr>
        <w:t>a il Signore guarirà tuo figlio»</w:t>
      </w:r>
      <w:r w:rsidRPr="001F112B">
        <w:rPr>
          <w:rFonts w:ascii="Times" w:hAnsi="Times" w:cs="Courier New"/>
          <w:color w:val="000000"/>
          <w:szCs w:val="28"/>
        </w:rPr>
        <w:t>. La donna accettò l’esortazione e promise che l'avrebbe fatto. Quando fu a casa, trovò suo figlio</w:t>
      </w:r>
      <w:r w:rsidRPr="001F112B">
        <w:rPr>
          <w:rFonts w:ascii="Times" w:hAnsi="Times" w:cs="Courier New"/>
          <w:color w:val="2E1A20"/>
          <w:szCs w:val="28"/>
        </w:rPr>
        <w:t xml:space="preserve"> </w:t>
      </w:r>
      <w:r w:rsidRPr="001F112B">
        <w:rPr>
          <w:rFonts w:ascii="Times" w:hAnsi="Times" w:cs="Courier New"/>
          <w:color w:val="000000"/>
          <w:szCs w:val="28"/>
        </w:rPr>
        <w:t xml:space="preserve">perfettamente guarito. Allora, piena di gioia, ritornò subito </w:t>
      </w:r>
      <w:r w:rsidR="001A47F1" w:rsidRPr="001F112B">
        <w:rPr>
          <w:rFonts w:ascii="Times" w:hAnsi="Times" w:cs="Courier New"/>
          <w:color w:val="000000"/>
          <w:szCs w:val="28"/>
        </w:rPr>
        <w:t>all’eremo per ringraziare</w:t>
      </w:r>
      <w:r w:rsidRPr="001F112B">
        <w:rPr>
          <w:rFonts w:ascii="Times" w:hAnsi="Times" w:cs="Courier New"/>
          <w:color w:val="000000"/>
          <w:szCs w:val="28"/>
        </w:rPr>
        <w:t xml:space="preserve"> fra Giovanni Bono</w:t>
      </w:r>
      <w:r w:rsidR="001A47F1" w:rsidRPr="001F112B">
        <w:rPr>
          <w:rFonts w:ascii="Times" w:hAnsi="Times" w:cs="Courier New"/>
          <w:color w:val="000000"/>
          <w:szCs w:val="28"/>
        </w:rPr>
        <w:t xml:space="preserve"> e </w:t>
      </w:r>
      <w:r w:rsidRPr="001F112B">
        <w:rPr>
          <w:rFonts w:ascii="Times" w:hAnsi="Times" w:cs="Courier New"/>
          <w:color w:val="2E1A20"/>
          <w:szCs w:val="28"/>
        </w:rPr>
        <w:t xml:space="preserve">gli </w:t>
      </w:r>
      <w:r w:rsidRPr="001F112B">
        <w:rPr>
          <w:rFonts w:ascii="Times" w:hAnsi="Times" w:cs="Courier New"/>
          <w:color w:val="000000"/>
          <w:szCs w:val="28"/>
        </w:rPr>
        <w:t>altri frati</w:t>
      </w:r>
      <w:r w:rsidR="001A47F1" w:rsidRPr="001F112B">
        <w:rPr>
          <w:rFonts w:ascii="Times" w:hAnsi="Times" w:cs="Courier New"/>
          <w:color w:val="000000"/>
          <w:szCs w:val="28"/>
        </w:rPr>
        <w:t>. Un frate racconta</w:t>
      </w:r>
      <w:r w:rsidRPr="001F112B">
        <w:rPr>
          <w:rFonts w:ascii="Times" w:hAnsi="Times" w:cs="Courier New"/>
          <w:color w:val="000000"/>
          <w:szCs w:val="28"/>
        </w:rPr>
        <w:t xml:space="preserve"> </w:t>
      </w:r>
      <w:r w:rsidR="00942F02" w:rsidRPr="001F112B">
        <w:rPr>
          <w:rFonts w:ascii="Times" w:hAnsi="Times" w:cs="Courier New"/>
          <w:color w:val="000000"/>
          <w:szCs w:val="28"/>
        </w:rPr>
        <w:t xml:space="preserve">al processo </w:t>
      </w:r>
      <w:r w:rsidRPr="001F112B">
        <w:rPr>
          <w:rFonts w:ascii="Times" w:hAnsi="Times" w:cs="Courier New"/>
          <w:color w:val="000000"/>
          <w:szCs w:val="28"/>
        </w:rPr>
        <w:t xml:space="preserve">di essere andato lui stesso a casa della donna </w:t>
      </w:r>
      <w:r w:rsidR="00820607" w:rsidRPr="001F112B">
        <w:rPr>
          <w:rFonts w:ascii="Times" w:hAnsi="Times" w:cs="Courier New"/>
          <w:color w:val="000000"/>
          <w:szCs w:val="28"/>
        </w:rPr>
        <w:t>per vedere</w:t>
      </w:r>
      <w:r w:rsidRPr="001F112B">
        <w:rPr>
          <w:rFonts w:ascii="Times" w:hAnsi="Times" w:cs="Courier New"/>
          <w:color w:val="000000"/>
          <w:szCs w:val="28"/>
        </w:rPr>
        <w:t xml:space="preserve"> il ragazzo</w:t>
      </w:r>
      <w:r w:rsidR="00757953" w:rsidRPr="001F112B">
        <w:rPr>
          <w:rFonts w:ascii="Times" w:hAnsi="Times" w:cs="Courier New"/>
          <w:color w:val="000000"/>
          <w:szCs w:val="28"/>
        </w:rPr>
        <w:t>,</w:t>
      </w:r>
      <w:r w:rsidRPr="001F112B">
        <w:rPr>
          <w:rFonts w:ascii="Times" w:hAnsi="Times" w:cs="Courier New"/>
          <w:color w:val="000000"/>
          <w:szCs w:val="28"/>
        </w:rPr>
        <w:t xml:space="preserve"> </w:t>
      </w:r>
      <w:r w:rsidR="00820607" w:rsidRPr="001F112B">
        <w:rPr>
          <w:rFonts w:ascii="Times" w:hAnsi="Times" w:cs="Courier New"/>
          <w:color w:val="000000"/>
          <w:szCs w:val="28"/>
        </w:rPr>
        <w:t>e dice di averlo trovato perfettamente guarito, senza più le fasciature alla gamba</w:t>
      </w:r>
      <w:r w:rsidRPr="001F112B">
        <w:rPr>
          <w:rFonts w:ascii="Times" w:hAnsi="Times" w:cs="Courier New"/>
          <w:color w:val="2E1A20"/>
          <w:szCs w:val="28"/>
        </w:rPr>
        <w:t xml:space="preserve">, </w:t>
      </w:r>
      <w:r w:rsidRPr="001F112B">
        <w:rPr>
          <w:rFonts w:ascii="Times" w:hAnsi="Times" w:cs="Courier New"/>
          <w:color w:val="000000"/>
          <w:szCs w:val="28"/>
        </w:rPr>
        <w:t>come lo aveva visto molte volte</w:t>
      </w:r>
      <w:r w:rsidR="00820607" w:rsidRPr="001F112B">
        <w:rPr>
          <w:rFonts w:ascii="Times" w:hAnsi="Times" w:cs="Courier New"/>
          <w:color w:val="000000"/>
          <w:szCs w:val="28"/>
        </w:rPr>
        <w:t xml:space="preserve"> in precedenza</w:t>
      </w:r>
      <w:r w:rsidRPr="001F112B">
        <w:rPr>
          <w:rFonts w:ascii="Times" w:hAnsi="Times" w:cs="Courier New"/>
          <w:color w:val="000000"/>
          <w:szCs w:val="28"/>
        </w:rPr>
        <w:t>.</w:t>
      </w:r>
    </w:p>
    <w:p w14:paraId="1C89FA06" w14:textId="37DEB9C5" w:rsidR="00341A0F" w:rsidRPr="001F112B" w:rsidRDefault="003E2DC8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Nella chiesa di San</w:t>
      </w:r>
      <w:r w:rsidR="00E502F4" w:rsidRPr="001F112B">
        <w:rPr>
          <w:rFonts w:ascii="Times" w:hAnsi="Times"/>
          <w:szCs w:val="28"/>
        </w:rPr>
        <w:t xml:space="preserve"> Giovanni Bono c’è un affresco moderno</w:t>
      </w:r>
      <w:r w:rsidR="00EA2650" w:rsidRPr="001F112B">
        <w:rPr>
          <w:rFonts w:ascii="Times" w:hAnsi="Times"/>
          <w:szCs w:val="28"/>
        </w:rPr>
        <w:t>, ma molto</w:t>
      </w:r>
      <w:r w:rsidR="00E502F4" w:rsidRPr="001F112B">
        <w:rPr>
          <w:rFonts w:ascii="Times" w:hAnsi="Times"/>
          <w:szCs w:val="28"/>
        </w:rPr>
        <w:t xml:space="preserve"> significativo. Il nostro </w:t>
      </w:r>
      <w:r w:rsidR="00A45E94" w:rsidRPr="001F112B">
        <w:rPr>
          <w:rFonts w:ascii="Times" w:hAnsi="Times"/>
          <w:szCs w:val="28"/>
        </w:rPr>
        <w:t>san</w:t>
      </w:r>
      <w:r w:rsidR="00E502F4" w:rsidRPr="001F112B">
        <w:rPr>
          <w:rFonts w:ascii="Times" w:hAnsi="Times"/>
          <w:szCs w:val="28"/>
        </w:rPr>
        <w:t xml:space="preserve">to è attorniato da </w:t>
      </w:r>
      <w:r w:rsidR="0079799F" w:rsidRPr="001F112B">
        <w:rPr>
          <w:rFonts w:ascii="Times" w:hAnsi="Times"/>
          <w:szCs w:val="28"/>
        </w:rPr>
        <w:t>poveri e ammalati</w:t>
      </w:r>
      <w:r w:rsidR="00323E77" w:rsidRPr="001F112B">
        <w:rPr>
          <w:rFonts w:ascii="Times" w:hAnsi="Times"/>
          <w:szCs w:val="28"/>
        </w:rPr>
        <w:t>. Proprio così. Il processo è pieno</w:t>
      </w:r>
      <w:r w:rsidR="00820607" w:rsidRPr="001F112B">
        <w:rPr>
          <w:rFonts w:ascii="Times" w:hAnsi="Times"/>
          <w:szCs w:val="28"/>
        </w:rPr>
        <w:t xml:space="preserve"> di gente che fa chilometri e chilometri per ascoltarlo, toccarlo, per ricevere grazie. </w:t>
      </w:r>
    </w:p>
    <w:p w14:paraId="73B78B90" w14:textId="4CFD3B7A" w:rsidR="00942F02" w:rsidRPr="001F112B" w:rsidRDefault="00820607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Un testimone del Processo</w:t>
      </w:r>
      <w:r w:rsidR="00341A0F" w:rsidRPr="001F112B">
        <w:rPr>
          <w:rFonts w:ascii="Times" w:hAnsi="Times"/>
          <w:szCs w:val="28"/>
        </w:rPr>
        <w:t xml:space="preserve"> racconta che un giorno era tanta la gente che era andata all’eremo per vederlo e ascoltarlo che a fatica c’era posto per i frati. A un frate che gli faceva notare la cosa, il nostro </w:t>
      </w:r>
      <w:r w:rsidRPr="001F112B">
        <w:rPr>
          <w:rFonts w:ascii="Times" w:hAnsi="Times"/>
          <w:szCs w:val="28"/>
        </w:rPr>
        <w:t>santo</w:t>
      </w:r>
      <w:r w:rsidR="00341A0F" w:rsidRPr="001F112B">
        <w:rPr>
          <w:rFonts w:ascii="Times" w:hAnsi="Times"/>
          <w:szCs w:val="28"/>
        </w:rPr>
        <w:t xml:space="preserve"> confidò che, dopo la sua morte, sarebbe stato dimenticato da tutti per molto tempo.</w:t>
      </w:r>
      <w:r w:rsidR="00B9079E" w:rsidRPr="001F112B">
        <w:rPr>
          <w:rFonts w:ascii="Times" w:hAnsi="Times"/>
          <w:szCs w:val="28"/>
        </w:rPr>
        <w:t xml:space="preserve"> Forse</w:t>
      </w:r>
      <w:r w:rsidR="00942F02" w:rsidRPr="001F112B">
        <w:rPr>
          <w:rFonts w:ascii="Times" w:hAnsi="Times"/>
          <w:szCs w:val="28"/>
        </w:rPr>
        <w:t xml:space="preserve"> il tempo della dimenticanza, grazie </w:t>
      </w:r>
      <w:r w:rsidR="00EA2650" w:rsidRPr="001F112B">
        <w:rPr>
          <w:rFonts w:ascii="Times" w:hAnsi="Times"/>
          <w:szCs w:val="28"/>
        </w:rPr>
        <w:t xml:space="preserve">anche </w:t>
      </w:r>
      <w:r w:rsidR="00942F02" w:rsidRPr="001F112B">
        <w:rPr>
          <w:rFonts w:ascii="Times" w:hAnsi="Times"/>
          <w:szCs w:val="28"/>
        </w:rPr>
        <w:t xml:space="preserve">a voi, </w:t>
      </w:r>
      <w:r w:rsidR="00B9079E" w:rsidRPr="001F112B">
        <w:rPr>
          <w:rFonts w:ascii="Times" w:hAnsi="Times"/>
          <w:szCs w:val="28"/>
        </w:rPr>
        <w:t>è</w:t>
      </w:r>
      <w:r w:rsidR="00942F02" w:rsidRPr="001F112B">
        <w:rPr>
          <w:rFonts w:ascii="Times" w:hAnsi="Times"/>
          <w:szCs w:val="28"/>
        </w:rPr>
        <w:t xml:space="preserve"> ormai finito.</w:t>
      </w:r>
    </w:p>
    <w:p w14:paraId="016FBBFE" w14:textId="03DBA086" w:rsidR="00EA2650" w:rsidRPr="001F112B" w:rsidRDefault="00B9079E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 xml:space="preserve">Giovanni Bono, a 80 anni, </w:t>
      </w:r>
      <w:r w:rsidR="00F40FEF" w:rsidRPr="001F112B">
        <w:rPr>
          <w:rFonts w:ascii="Times" w:hAnsi="Times"/>
          <w:szCs w:val="28"/>
        </w:rPr>
        <w:t>sentendo</w:t>
      </w:r>
      <w:r w:rsidRPr="001F112B">
        <w:rPr>
          <w:rFonts w:ascii="Times" w:hAnsi="Times"/>
          <w:szCs w:val="28"/>
        </w:rPr>
        <w:t xml:space="preserve"> avvicina</w:t>
      </w:r>
      <w:r w:rsidR="00F40FEF" w:rsidRPr="001F112B">
        <w:rPr>
          <w:rFonts w:ascii="Times" w:hAnsi="Times"/>
          <w:szCs w:val="28"/>
        </w:rPr>
        <w:t>rsi</w:t>
      </w:r>
      <w:r w:rsidRPr="001F112B">
        <w:rPr>
          <w:rFonts w:ascii="Times" w:hAnsi="Times"/>
          <w:szCs w:val="28"/>
        </w:rPr>
        <w:t xml:space="preserve"> la morte, </w:t>
      </w:r>
      <w:r w:rsidR="006D33E0" w:rsidRPr="001F112B">
        <w:rPr>
          <w:rFonts w:ascii="Times" w:hAnsi="Times"/>
          <w:szCs w:val="28"/>
        </w:rPr>
        <w:t xml:space="preserve">ai primi di ottobre del 1249 </w:t>
      </w:r>
      <w:r w:rsidRPr="001F112B">
        <w:rPr>
          <w:rFonts w:ascii="Times" w:hAnsi="Times"/>
          <w:szCs w:val="28"/>
        </w:rPr>
        <w:t xml:space="preserve">si mise in viaggio per Mantova sua città natale. </w:t>
      </w:r>
      <w:r w:rsidR="00F40FEF" w:rsidRPr="001F112B">
        <w:rPr>
          <w:rFonts w:ascii="Times" w:hAnsi="Times"/>
          <w:szCs w:val="28"/>
        </w:rPr>
        <w:t>Infatti vi morì</w:t>
      </w:r>
      <w:r w:rsidR="006D33E0" w:rsidRPr="001F112B">
        <w:rPr>
          <w:rFonts w:ascii="Times" w:hAnsi="Times"/>
          <w:szCs w:val="28"/>
        </w:rPr>
        <w:t xml:space="preserve"> dopo una decina </w:t>
      </w:r>
      <w:r w:rsidR="00EA2650" w:rsidRPr="001F112B">
        <w:rPr>
          <w:rFonts w:ascii="Times" w:hAnsi="Times"/>
          <w:szCs w:val="28"/>
        </w:rPr>
        <w:t>d</w:t>
      </w:r>
      <w:r w:rsidR="006D33E0" w:rsidRPr="001F112B">
        <w:rPr>
          <w:rFonts w:ascii="Times" w:hAnsi="Times"/>
          <w:szCs w:val="28"/>
        </w:rPr>
        <w:t>i giorni, il 16 ottobre 1249.</w:t>
      </w:r>
      <w:r w:rsidR="007B264C">
        <w:rPr>
          <w:rFonts w:ascii="Times" w:hAnsi="Times"/>
          <w:szCs w:val="28"/>
        </w:rPr>
        <w:t xml:space="preserve"> </w:t>
      </w:r>
      <w:r w:rsidR="00EA2650" w:rsidRPr="001F112B">
        <w:rPr>
          <w:rFonts w:ascii="Times" w:hAnsi="Times"/>
          <w:szCs w:val="28"/>
        </w:rPr>
        <w:t>Intanto i suoi frati erano diventati così numerosi che avevano fondato conventi in tutta l’Italia del nord e forse si erano spinti anche oltre le Alpi.</w:t>
      </w:r>
    </w:p>
    <w:p w14:paraId="72E3BE4C" w14:textId="5F870059" w:rsidR="002A7B80" w:rsidRPr="001F112B" w:rsidRDefault="006D33E0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Giovanni Bono si era ritirato a fare penitenza dei suoi peccati e non aveva nessuna i</w:t>
      </w:r>
      <w:r w:rsidR="003E2DC8" w:rsidRPr="001F112B">
        <w:rPr>
          <w:rFonts w:ascii="Times" w:hAnsi="Times"/>
          <w:szCs w:val="28"/>
        </w:rPr>
        <w:t>ntenzione di guidare un Ordine r</w:t>
      </w:r>
      <w:r w:rsidRPr="001F112B">
        <w:rPr>
          <w:rFonts w:ascii="Times" w:hAnsi="Times"/>
          <w:szCs w:val="28"/>
        </w:rPr>
        <w:t>eligioso e neanche poteva apprezzare una vita in mezzo a tanta gente.</w:t>
      </w:r>
      <w:r w:rsidR="007B264C">
        <w:rPr>
          <w:rFonts w:ascii="Times" w:hAnsi="Times"/>
          <w:szCs w:val="28"/>
        </w:rPr>
        <w:t xml:space="preserve"> </w:t>
      </w:r>
      <w:r w:rsidRPr="001F112B">
        <w:rPr>
          <w:rFonts w:ascii="Times" w:hAnsi="Times"/>
          <w:szCs w:val="28"/>
        </w:rPr>
        <w:t xml:space="preserve">Tuttavia sia lui che i suoi frati </w:t>
      </w:r>
      <w:r w:rsidR="00EA2650" w:rsidRPr="001F112B">
        <w:rPr>
          <w:rFonts w:ascii="Times" w:hAnsi="Times"/>
          <w:szCs w:val="28"/>
        </w:rPr>
        <w:t xml:space="preserve">pian piano </w:t>
      </w:r>
      <w:r w:rsidRPr="001F112B">
        <w:rPr>
          <w:rFonts w:ascii="Times" w:hAnsi="Times"/>
          <w:szCs w:val="28"/>
        </w:rPr>
        <w:t xml:space="preserve">si convinsero che il Signore li chiamava a una attività pastorale, a rispondere </w:t>
      </w:r>
      <w:r w:rsidR="002A7B80" w:rsidRPr="001F112B">
        <w:rPr>
          <w:rFonts w:ascii="Times" w:hAnsi="Times"/>
          <w:szCs w:val="28"/>
        </w:rPr>
        <w:t xml:space="preserve">cioè </w:t>
      </w:r>
      <w:r w:rsidRPr="001F112B">
        <w:rPr>
          <w:rFonts w:ascii="Times" w:hAnsi="Times"/>
          <w:szCs w:val="28"/>
        </w:rPr>
        <w:t>alle necessità della gente. L’eremo</w:t>
      </w:r>
      <w:r w:rsidR="00EA2650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come luogo solitario, divenne </w:t>
      </w:r>
      <w:r w:rsidR="00EA2650" w:rsidRPr="001F112B">
        <w:rPr>
          <w:rFonts w:ascii="Times" w:hAnsi="Times"/>
          <w:szCs w:val="28"/>
        </w:rPr>
        <w:t xml:space="preserve">così </w:t>
      </w:r>
      <w:r w:rsidRPr="001F112B">
        <w:rPr>
          <w:rFonts w:ascii="Times" w:hAnsi="Times"/>
          <w:szCs w:val="28"/>
        </w:rPr>
        <w:t xml:space="preserve">un luogo d’incontro, </w:t>
      </w:r>
      <w:r w:rsidR="00EA2650" w:rsidRPr="001F112B">
        <w:rPr>
          <w:rFonts w:ascii="Times" w:hAnsi="Times"/>
          <w:szCs w:val="28"/>
        </w:rPr>
        <w:t>il celebre candelabro che, posto sopra la tavola, illumina tutta la casa.</w:t>
      </w:r>
    </w:p>
    <w:p w14:paraId="0BB8368F" w14:textId="59254D2B" w:rsidR="00EF02A2" w:rsidRPr="001F112B" w:rsidRDefault="00EA2650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Pertanto, d</w:t>
      </w:r>
      <w:r w:rsidR="002A7B80" w:rsidRPr="001F112B">
        <w:rPr>
          <w:rFonts w:ascii="Times" w:hAnsi="Times"/>
          <w:szCs w:val="28"/>
        </w:rPr>
        <w:t>opo la morte di Giovanni Bono</w:t>
      </w:r>
      <w:r w:rsidRPr="001F112B">
        <w:rPr>
          <w:rFonts w:ascii="Times" w:hAnsi="Times"/>
          <w:szCs w:val="28"/>
        </w:rPr>
        <w:t>,</w:t>
      </w:r>
      <w:r w:rsidR="002A7B80" w:rsidRPr="001F112B">
        <w:rPr>
          <w:rFonts w:ascii="Times" w:hAnsi="Times"/>
          <w:szCs w:val="28"/>
        </w:rPr>
        <w:t xml:space="preserve"> la gente volle che i suoi frati venissero ad abitare in città, per averli vicino alle loro case e per godere dei loro benefici spirituali. Nel 1256</w:t>
      </w:r>
      <w:r w:rsidR="00643BB1" w:rsidRPr="001F112B">
        <w:rPr>
          <w:rFonts w:ascii="Times" w:hAnsi="Times"/>
          <w:szCs w:val="28"/>
        </w:rPr>
        <w:t xml:space="preserve"> il p</w:t>
      </w:r>
      <w:r w:rsidRPr="001F112B">
        <w:rPr>
          <w:rFonts w:ascii="Times" w:hAnsi="Times"/>
          <w:szCs w:val="28"/>
        </w:rPr>
        <w:t>apa Alessandro IV riunì vari gruppi di eremiti</w:t>
      </w:r>
      <w:r w:rsidR="003234E9" w:rsidRPr="001F112B">
        <w:rPr>
          <w:rFonts w:ascii="Times" w:hAnsi="Times"/>
          <w:szCs w:val="28"/>
        </w:rPr>
        <w:t>, che avevano</w:t>
      </w:r>
      <w:r w:rsidR="003E2DC8" w:rsidRPr="001F112B">
        <w:rPr>
          <w:rFonts w:ascii="Times" w:hAnsi="Times"/>
          <w:szCs w:val="28"/>
        </w:rPr>
        <w:t xml:space="preserve"> la regola di sant’</w:t>
      </w:r>
      <w:r w:rsidRPr="001F112B">
        <w:rPr>
          <w:rFonts w:ascii="Times" w:hAnsi="Times"/>
          <w:szCs w:val="28"/>
        </w:rPr>
        <w:t>Agostino</w:t>
      </w:r>
      <w:r w:rsidR="003234E9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per formare un grande Ordine, come i Francescani e i Domenicani. </w:t>
      </w:r>
      <w:r w:rsidR="00EF02A2" w:rsidRPr="001F112B">
        <w:rPr>
          <w:rFonts w:ascii="Times" w:hAnsi="Times"/>
          <w:szCs w:val="28"/>
        </w:rPr>
        <w:t>E diede loro il compito di dedicarsi allo studio e alla predicazione</w:t>
      </w:r>
      <w:r w:rsidR="00840778" w:rsidRPr="001F112B">
        <w:rPr>
          <w:rFonts w:ascii="Times" w:hAnsi="Times"/>
          <w:szCs w:val="28"/>
        </w:rPr>
        <w:t>, e quindi svolgere un proficuo apostolato tra la gente</w:t>
      </w:r>
      <w:r w:rsidR="00EF02A2" w:rsidRPr="001F112B">
        <w:rPr>
          <w:rFonts w:ascii="Times" w:hAnsi="Times"/>
          <w:szCs w:val="28"/>
        </w:rPr>
        <w:t>.</w:t>
      </w:r>
    </w:p>
    <w:p w14:paraId="5853EA0F" w14:textId="3E8D1E42" w:rsidR="00840778" w:rsidRPr="001F112B" w:rsidRDefault="00EA2650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lastRenderedPageBreak/>
        <w:t>Anche i</w:t>
      </w:r>
      <w:r w:rsidR="00EF02A2" w:rsidRPr="001F112B">
        <w:rPr>
          <w:rFonts w:ascii="Times" w:hAnsi="Times"/>
          <w:szCs w:val="28"/>
        </w:rPr>
        <w:t xml:space="preserve"> frati </w:t>
      </w:r>
      <w:r w:rsidR="0032703A" w:rsidRPr="001F112B">
        <w:rPr>
          <w:rFonts w:ascii="Times" w:hAnsi="Times"/>
          <w:szCs w:val="28"/>
        </w:rPr>
        <w:t xml:space="preserve">di </w:t>
      </w:r>
      <w:r w:rsidR="00EF02A2" w:rsidRPr="001F112B">
        <w:rPr>
          <w:rFonts w:ascii="Times" w:hAnsi="Times"/>
          <w:szCs w:val="28"/>
        </w:rPr>
        <w:t xml:space="preserve">Giovanni Bono aderirono e divennero i frati Agostiniani che hanno abitato </w:t>
      </w:r>
      <w:r w:rsidR="00840778" w:rsidRPr="001F112B">
        <w:rPr>
          <w:rFonts w:ascii="Times" w:hAnsi="Times"/>
          <w:szCs w:val="28"/>
        </w:rPr>
        <w:t xml:space="preserve">per quasi 700 anni </w:t>
      </w:r>
      <w:r w:rsidR="00EF02A2" w:rsidRPr="001F112B">
        <w:rPr>
          <w:rFonts w:ascii="Times" w:hAnsi="Times"/>
          <w:szCs w:val="28"/>
        </w:rPr>
        <w:t>in questa città</w:t>
      </w:r>
      <w:r w:rsidR="00840778" w:rsidRPr="001F112B">
        <w:rPr>
          <w:rFonts w:ascii="Times" w:hAnsi="Times"/>
          <w:szCs w:val="28"/>
        </w:rPr>
        <w:t>.</w:t>
      </w:r>
      <w:r w:rsidR="007B264C">
        <w:rPr>
          <w:rFonts w:ascii="Times" w:hAnsi="Times"/>
          <w:szCs w:val="28"/>
        </w:rPr>
        <w:t xml:space="preserve"> </w:t>
      </w:r>
      <w:r w:rsidR="003E2DC8" w:rsidRPr="001F112B">
        <w:rPr>
          <w:rFonts w:ascii="Times" w:hAnsi="Times"/>
          <w:szCs w:val="28"/>
        </w:rPr>
        <w:t>A partire dalla metà del ’</w:t>
      </w:r>
      <w:r w:rsidR="0032703A" w:rsidRPr="001F112B">
        <w:rPr>
          <w:rFonts w:ascii="Times" w:hAnsi="Times"/>
          <w:szCs w:val="28"/>
        </w:rPr>
        <w:t xml:space="preserve">200 la </w:t>
      </w:r>
      <w:r w:rsidR="008216C7" w:rsidRPr="001F112B">
        <w:rPr>
          <w:rFonts w:ascii="Times" w:hAnsi="Times"/>
          <w:szCs w:val="28"/>
        </w:rPr>
        <w:t>loro v</w:t>
      </w:r>
      <w:r w:rsidR="0032703A" w:rsidRPr="001F112B">
        <w:rPr>
          <w:rFonts w:ascii="Times" w:hAnsi="Times"/>
          <w:szCs w:val="28"/>
        </w:rPr>
        <w:t xml:space="preserve">ita si intreccia con quella della città. Nei primi cento anni quattro di loro </w:t>
      </w:r>
      <w:r w:rsidR="008D6CAF" w:rsidRPr="001F112B">
        <w:rPr>
          <w:rFonts w:ascii="Times" w:hAnsi="Times"/>
          <w:szCs w:val="28"/>
        </w:rPr>
        <w:t>sono</w:t>
      </w:r>
      <w:r w:rsidR="0032703A" w:rsidRPr="001F112B">
        <w:rPr>
          <w:rFonts w:ascii="Times" w:hAnsi="Times"/>
          <w:szCs w:val="28"/>
        </w:rPr>
        <w:t xml:space="preserve"> eletti vescovi di Cesena.</w:t>
      </w:r>
      <w:r w:rsidR="007B264C">
        <w:rPr>
          <w:rFonts w:ascii="Times" w:hAnsi="Times"/>
          <w:szCs w:val="28"/>
        </w:rPr>
        <w:tab/>
      </w:r>
      <w:r w:rsidR="008D6CAF" w:rsidRPr="001F112B">
        <w:rPr>
          <w:rFonts w:ascii="Times" w:hAnsi="Times"/>
          <w:szCs w:val="28"/>
        </w:rPr>
        <w:t>Inoltre il</w:t>
      </w:r>
      <w:r w:rsidR="0032703A" w:rsidRPr="001F112B">
        <w:rPr>
          <w:rFonts w:ascii="Times" w:hAnsi="Times"/>
          <w:szCs w:val="28"/>
        </w:rPr>
        <w:t xml:space="preserve"> conve</w:t>
      </w:r>
      <w:r w:rsidR="00643BB1" w:rsidRPr="001F112B">
        <w:rPr>
          <w:rFonts w:ascii="Times" w:hAnsi="Times"/>
          <w:szCs w:val="28"/>
        </w:rPr>
        <w:t>nto di Sant’Agostino diventa uno</w:t>
      </w:r>
      <w:r w:rsidR="0032703A" w:rsidRPr="001F112B">
        <w:rPr>
          <w:rFonts w:ascii="Times" w:hAnsi="Times"/>
          <w:szCs w:val="28"/>
        </w:rPr>
        <w:t xml:space="preserve"> Studio </w:t>
      </w:r>
      <w:r w:rsidR="008D6CAF" w:rsidRPr="001F112B">
        <w:rPr>
          <w:rFonts w:ascii="Times" w:hAnsi="Times"/>
          <w:szCs w:val="28"/>
        </w:rPr>
        <w:t xml:space="preserve">dell’Ordine </w:t>
      </w:r>
      <w:r w:rsidR="0032703A" w:rsidRPr="001F112B">
        <w:rPr>
          <w:rFonts w:ascii="Times" w:hAnsi="Times"/>
          <w:szCs w:val="28"/>
        </w:rPr>
        <w:t>tra i più importanti d’Italia e la sua vita culturale è lievito importante per tutta la città.</w:t>
      </w:r>
      <w:r w:rsidR="007B264C">
        <w:rPr>
          <w:rFonts w:ascii="Times" w:hAnsi="Times"/>
          <w:szCs w:val="28"/>
        </w:rPr>
        <w:t xml:space="preserve"> </w:t>
      </w:r>
      <w:r w:rsidR="00840778" w:rsidRPr="001F112B">
        <w:rPr>
          <w:rFonts w:ascii="Times" w:hAnsi="Times"/>
          <w:szCs w:val="28"/>
        </w:rPr>
        <w:t>Nel 1797 con l’invasione napoleonica e la rivoluzione giacobina vennero soppressi tutti gli Odini religiosi e incamerati i loro beni.</w:t>
      </w:r>
    </w:p>
    <w:p w14:paraId="264715AC" w14:textId="5419CB00" w:rsidR="00840778" w:rsidRPr="001F112B" w:rsidRDefault="00643BB1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I frati A</w:t>
      </w:r>
      <w:r w:rsidR="00840778" w:rsidRPr="001F112B">
        <w:rPr>
          <w:rFonts w:ascii="Times" w:hAnsi="Times"/>
          <w:szCs w:val="28"/>
        </w:rPr>
        <w:t xml:space="preserve">gostiniani vennero cacciati dal loro convento e dalla loro chiesa e vennero depredati di tutti i loro beni mobili e immobili. I francesi </w:t>
      </w:r>
      <w:r w:rsidR="007B1939" w:rsidRPr="001F112B">
        <w:rPr>
          <w:rFonts w:ascii="Times" w:hAnsi="Times"/>
          <w:szCs w:val="28"/>
        </w:rPr>
        <w:t>asportaron</w:t>
      </w:r>
      <w:r w:rsidR="00840778" w:rsidRPr="001F112B">
        <w:rPr>
          <w:rFonts w:ascii="Times" w:hAnsi="Times"/>
          <w:szCs w:val="28"/>
        </w:rPr>
        <w:t xml:space="preserve">o perfino le lastre di piombo della cupola </w:t>
      </w:r>
      <w:r w:rsidR="007B1939" w:rsidRPr="001F112B">
        <w:rPr>
          <w:rFonts w:ascii="Times" w:hAnsi="Times"/>
          <w:szCs w:val="28"/>
        </w:rPr>
        <w:t xml:space="preserve">della chiesa </w:t>
      </w:r>
      <w:r w:rsidR="00840778" w:rsidRPr="001F112B">
        <w:rPr>
          <w:rFonts w:ascii="Times" w:hAnsi="Times"/>
          <w:szCs w:val="28"/>
        </w:rPr>
        <w:t xml:space="preserve">per farne </w:t>
      </w:r>
      <w:r w:rsidR="007B1939" w:rsidRPr="001F112B">
        <w:rPr>
          <w:rFonts w:ascii="Times" w:hAnsi="Times"/>
          <w:szCs w:val="28"/>
        </w:rPr>
        <w:t>proiettili.</w:t>
      </w:r>
    </w:p>
    <w:p w14:paraId="6263962D" w14:textId="300FCADC" w:rsidR="000B39C1" w:rsidRPr="001F112B" w:rsidRDefault="000B39C1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Tuttavia, dopo la soppressione, q</w:t>
      </w:r>
      <w:r w:rsidR="0032703A" w:rsidRPr="001F112B">
        <w:rPr>
          <w:rFonts w:ascii="Times" w:hAnsi="Times"/>
          <w:szCs w:val="28"/>
        </w:rPr>
        <w:t xml:space="preserve">ualche frate rimane </w:t>
      </w:r>
      <w:r w:rsidRPr="001F112B">
        <w:rPr>
          <w:rFonts w:ascii="Times" w:hAnsi="Times"/>
          <w:szCs w:val="28"/>
        </w:rPr>
        <w:t xml:space="preserve">caparbiamente a Cesena o nei suoi dintorni a servizio di qualche parrocchia, in attesa che cambiassero quei tempi ostili. In particolare vogliamo ricordare padre Giovanni Cooke, un agostiniano irlandese, che divenne il primo cappellano del nuovo Cimitero </w:t>
      </w:r>
      <w:r w:rsidR="0032703A" w:rsidRPr="001F112B">
        <w:rPr>
          <w:rFonts w:ascii="Times" w:hAnsi="Times"/>
          <w:szCs w:val="28"/>
        </w:rPr>
        <w:t>co</w:t>
      </w:r>
      <w:r w:rsidRPr="001F112B">
        <w:rPr>
          <w:rFonts w:ascii="Times" w:hAnsi="Times"/>
          <w:szCs w:val="28"/>
        </w:rPr>
        <w:t>munale</w:t>
      </w:r>
      <w:r w:rsidR="0032703A" w:rsidRPr="001F112B">
        <w:rPr>
          <w:rFonts w:ascii="Times" w:hAnsi="Times"/>
          <w:szCs w:val="28"/>
        </w:rPr>
        <w:t xml:space="preserve"> </w:t>
      </w:r>
      <w:r w:rsidRPr="001F112B">
        <w:rPr>
          <w:rFonts w:ascii="Times" w:hAnsi="Times"/>
          <w:szCs w:val="28"/>
        </w:rPr>
        <w:t>e vi rimase fino alla morte, avvenuta nel 1846. La sua impronta “agostiniana” l’ha lasciata nella chiesa stessa del cimitero</w:t>
      </w:r>
      <w:r w:rsidR="003B6BFD" w:rsidRPr="001F112B">
        <w:rPr>
          <w:rFonts w:ascii="Times" w:hAnsi="Times"/>
          <w:szCs w:val="28"/>
        </w:rPr>
        <w:t>, eretta in quegli anni, della quale</w:t>
      </w:r>
      <w:r w:rsidR="00643BB1" w:rsidRPr="001F112B">
        <w:rPr>
          <w:rFonts w:ascii="Times" w:hAnsi="Times"/>
          <w:szCs w:val="28"/>
        </w:rPr>
        <w:t xml:space="preserve"> furono prescelti come patroni san Nicola da Tolentino e s</w:t>
      </w:r>
      <w:r w:rsidR="003B6BFD" w:rsidRPr="001F112B">
        <w:rPr>
          <w:rFonts w:ascii="Times" w:hAnsi="Times"/>
          <w:szCs w:val="28"/>
        </w:rPr>
        <w:t>an Giovanni Bono. La loro immagine si vede ancor oggi nella pala dell’altare.</w:t>
      </w:r>
    </w:p>
    <w:p w14:paraId="097D4371" w14:textId="77777777" w:rsidR="002429BD" w:rsidRPr="001F112B" w:rsidRDefault="002429BD" w:rsidP="009E12E8">
      <w:pPr>
        <w:pStyle w:val="Bloccoditesto"/>
        <w:ind w:left="0" w:right="0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Poi</w:t>
      </w:r>
      <w:r w:rsidR="003B6BFD" w:rsidRPr="001F112B">
        <w:rPr>
          <w:rFonts w:ascii="Times" w:hAnsi="Times"/>
          <w:szCs w:val="28"/>
        </w:rPr>
        <w:t>,</w:t>
      </w:r>
      <w:r w:rsidRPr="001F112B">
        <w:rPr>
          <w:rFonts w:ascii="Times" w:hAnsi="Times"/>
          <w:szCs w:val="28"/>
        </w:rPr>
        <w:t xml:space="preserve"> piano piano la vita agostiniana sparisce</w:t>
      </w:r>
      <w:r w:rsidR="003B6BFD" w:rsidRPr="001F112B">
        <w:rPr>
          <w:rFonts w:ascii="Times" w:hAnsi="Times"/>
          <w:szCs w:val="28"/>
        </w:rPr>
        <w:t>. Oggi in Emilia Romagna</w:t>
      </w:r>
      <w:r w:rsidRPr="001F112B">
        <w:rPr>
          <w:rFonts w:ascii="Times" w:hAnsi="Times"/>
          <w:szCs w:val="28"/>
        </w:rPr>
        <w:t>,</w:t>
      </w:r>
      <w:r w:rsidR="003B6BFD" w:rsidRPr="001F112B">
        <w:rPr>
          <w:rFonts w:ascii="Times" w:hAnsi="Times"/>
          <w:szCs w:val="28"/>
        </w:rPr>
        <w:t xml:space="preserve"> </w:t>
      </w:r>
      <w:r w:rsidR="000206A2" w:rsidRPr="001F112B">
        <w:rPr>
          <w:rFonts w:ascii="Times" w:hAnsi="Times"/>
          <w:szCs w:val="28"/>
        </w:rPr>
        <w:t xml:space="preserve">dopo secoli di forte e significativa presenza, </w:t>
      </w:r>
      <w:r w:rsidR="003B6BFD" w:rsidRPr="001F112B">
        <w:rPr>
          <w:rFonts w:ascii="Times" w:hAnsi="Times"/>
          <w:szCs w:val="28"/>
        </w:rPr>
        <w:t>gli Agostiniani sono r</w:t>
      </w:r>
      <w:r w:rsidR="000206A2" w:rsidRPr="001F112B">
        <w:rPr>
          <w:rFonts w:ascii="Times" w:hAnsi="Times"/>
          <w:szCs w:val="28"/>
        </w:rPr>
        <w:t>imasti solo a Bologna.</w:t>
      </w:r>
    </w:p>
    <w:p w14:paraId="3353B027" w14:textId="7E0B1624" w:rsidR="00EE1BD4" w:rsidRPr="001F112B" w:rsidRDefault="000206A2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Vorrei concludere con una riflessione</w:t>
      </w:r>
      <w:r w:rsidR="0079396E" w:rsidRPr="001F112B">
        <w:rPr>
          <w:rFonts w:ascii="Times" w:hAnsi="Times"/>
          <w:szCs w:val="28"/>
        </w:rPr>
        <w:t xml:space="preserve"> che prend</w:t>
      </w:r>
      <w:r w:rsidR="00643BB1" w:rsidRPr="001F112B">
        <w:rPr>
          <w:rFonts w:ascii="Times" w:hAnsi="Times"/>
          <w:szCs w:val="28"/>
        </w:rPr>
        <w:t>e lo spunto dall’esperienza di s</w:t>
      </w:r>
      <w:r w:rsidR="0079396E" w:rsidRPr="001F112B">
        <w:rPr>
          <w:rFonts w:ascii="Times" w:hAnsi="Times"/>
          <w:szCs w:val="28"/>
        </w:rPr>
        <w:t>ant’Agostino</w:t>
      </w:r>
      <w:r w:rsidR="002C66C3" w:rsidRPr="001F112B">
        <w:rPr>
          <w:rFonts w:ascii="Times" w:hAnsi="Times"/>
          <w:szCs w:val="28"/>
        </w:rPr>
        <w:t xml:space="preserve"> e dalla lettura d</w:t>
      </w:r>
      <w:r w:rsidR="00643BB1" w:rsidRPr="001F112B">
        <w:rPr>
          <w:rFonts w:ascii="Times" w:hAnsi="Times"/>
          <w:szCs w:val="28"/>
        </w:rPr>
        <w:t xml:space="preserve">ella sua opera che si intitola </w:t>
      </w:r>
      <w:r w:rsidR="00643BB1" w:rsidRPr="001F112B">
        <w:rPr>
          <w:rFonts w:ascii="Times" w:hAnsi="Times"/>
          <w:i/>
          <w:szCs w:val="28"/>
        </w:rPr>
        <w:t>La città di Dio</w:t>
      </w:r>
      <w:r w:rsidRPr="001F112B">
        <w:rPr>
          <w:rFonts w:ascii="Times" w:hAnsi="Times"/>
          <w:szCs w:val="28"/>
        </w:rPr>
        <w:t xml:space="preserve">. </w:t>
      </w:r>
      <w:r w:rsidR="002C66C3" w:rsidRPr="001F112B">
        <w:rPr>
          <w:rFonts w:ascii="Times" w:hAnsi="Times"/>
          <w:szCs w:val="28"/>
        </w:rPr>
        <w:t xml:space="preserve">C’è una </w:t>
      </w:r>
      <w:r w:rsidR="00EE1BD4" w:rsidRPr="001F112B">
        <w:rPr>
          <w:rFonts w:ascii="Times" w:hAnsi="Times"/>
          <w:szCs w:val="28"/>
        </w:rPr>
        <w:t xml:space="preserve">analogia tra </w:t>
      </w:r>
      <w:r w:rsidR="002C66C3" w:rsidRPr="001F112B">
        <w:rPr>
          <w:rFonts w:ascii="Times" w:hAnsi="Times"/>
          <w:szCs w:val="28"/>
        </w:rPr>
        <w:t>gli avvenimenti che abbiamo narrato</w:t>
      </w:r>
      <w:r w:rsidR="00EE1BD4" w:rsidRPr="001F112B">
        <w:rPr>
          <w:rFonts w:ascii="Times" w:hAnsi="Times"/>
          <w:szCs w:val="28"/>
        </w:rPr>
        <w:t xml:space="preserve"> e </w:t>
      </w:r>
      <w:r w:rsidR="002C66C3" w:rsidRPr="001F112B">
        <w:rPr>
          <w:rFonts w:ascii="Times" w:hAnsi="Times"/>
          <w:szCs w:val="28"/>
        </w:rPr>
        <w:t xml:space="preserve">quelli vissuti da </w:t>
      </w:r>
      <w:r w:rsidR="003315DD" w:rsidRPr="001F112B">
        <w:rPr>
          <w:rFonts w:ascii="Times" w:hAnsi="Times"/>
          <w:szCs w:val="28"/>
        </w:rPr>
        <w:t>s</w:t>
      </w:r>
      <w:r w:rsidR="00EE1BD4" w:rsidRPr="001F112B">
        <w:rPr>
          <w:rFonts w:ascii="Times" w:hAnsi="Times"/>
          <w:szCs w:val="28"/>
        </w:rPr>
        <w:t>ant’Agostino. Quando nel 410 Roma cadde nelle mani dei Visigoti, per gli uomini di allora questo fu un fatto sconvolgente</w:t>
      </w:r>
      <w:r w:rsidR="00285C32" w:rsidRPr="001F112B">
        <w:rPr>
          <w:rFonts w:ascii="Times" w:hAnsi="Times"/>
          <w:szCs w:val="28"/>
        </w:rPr>
        <w:t xml:space="preserve">. Si diceva: </w:t>
      </w:r>
      <w:r w:rsidR="003315DD" w:rsidRPr="001F112B">
        <w:rPr>
          <w:rFonts w:ascii="Times" w:hAnsi="Times"/>
          <w:szCs w:val="28"/>
        </w:rPr>
        <w:t>«</w:t>
      </w:r>
      <w:r w:rsidR="00EE1BD4" w:rsidRPr="001F112B">
        <w:rPr>
          <w:rFonts w:ascii="Times" w:hAnsi="Times"/>
          <w:szCs w:val="28"/>
        </w:rPr>
        <w:t xml:space="preserve">Se Roma può cadere, </w:t>
      </w:r>
      <w:r w:rsidR="003315DD" w:rsidRPr="001F112B">
        <w:rPr>
          <w:rFonts w:ascii="Times" w:hAnsi="Times"/>
          <w:szCs w:val="28"/>
        </w:rPr>
        <w:t>che cosa può esservi di sicuro?»</w:t>
      </w:r>
      <w:r w:rsidR="00EE1BD4" w:rsidRPr="001F112B">
        <w:rPr>
          <w:rFonts w:ascii="Times" w:hAnsi="Times"/>
          <w:szCs w:val="28"/>
        </w:rPr>
        <w:t xml:space="preserve">. </w:t>
      </w:r>
      <w:r w:rsidR="00285C32" w:rsidRPr="001F112B">
        <w:rPr>
          <w:rFonts w:ascii="Times" w:hAnsi="Times"/>
          <w:szCs w:val="28"/>
        </w:rPr>
        <w:t>Sorprendente è</w:t>
      </w:r>
      <w:r w:rsidR="00EE1BD4" w:rsidRPr="001F112B">
        <w:rPr>
          <w:rFonts w:ascii="Times" w:hAnsi="Times"/>
          <w:szCs w:val="28"/>
        </w:rPr>
        <w:t xml:space="preserve"> l’a</w:t>
      </w:r>
      <w:r w:rsidR="003315DD" w:rsidRPr="001F112B">
        <w:rPr>
          <w:rFonts w:ascii="Times" w:hAnsi="Times"/>
          <w:szCs w:val="28"/>
        </w:rPr>
        <w:t>tteggiamento di Agostino, perché</w:t>
      </w:r>
      <w:r w:rsidR="00EE1BD4" w:rsidRPr="001F112B">
        <w:rPr>
          <w:rFonts w:ascii="Times" w:hAnsi="Times"/>
          <w:szCs w:val="28"/>
        </w:rPr>
        <w:t xml:space="preserve"> lesse in quegli avvenimenti lo svolgersi nascosto della storia della salvezza. Annotava infatti che il tempo rende precarie e dissolve tutte le cose, </w:t>
      </w:r>
      <w:r w:rsidR="00285C32" w:rsidRPr="001F112B">
        <w:rPr>
          <w:rFonts w:ascii="Times" w:hAnsi="Times"/>
          <w:szCs w:val="28"/>
        </w:rPr>
        <w:t xml:space="preserve">anche un impero, </w:t>
      </w:r>
      <w:r w:rsidR="00EE1BD4" w:rsidRPr="001F112B">
        <w:rPr>
          <w:rFonts w:ascii="Times" w:hAnsi="Times"/>
          <w:szCs w:val="28"/>
        </w:rPr>
        <w:t xml:space="preserve">ma l’esperienza della fede insegna che occorre costruire nel tempo ciò che non ha fine, la città di Dio, appunto. </w:t>
      </w:r>
    </w:p>
    <w:p w14:paraId="1D9E1041" w14:textId="3AF5FB7E" w:rsidR="002C66C3" w:rsidRPr="001F112B" w:rsidRDefault="002C66C3" w:rsidP="007B264C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1F112B">
        <w:rPr>
          <w:rFonts w:ascii="Times" w:hAnsi="Times" w:cs="Times New Roman"/>
          <w:sz w:val="28"/>
          <w:szCs w:val="28"/>
        </w:rPr>
        <w:t>Anche il fiorente cristianesimo che Agostino aveva contribuito a creare nell’Africa del nord è stato spazzato via dai Vandali prima e dai Mussulmani poi.</w:t>
      </w:r>
      <w:r w:rsidR="007B264C">
        <w:rPr>
          <w:rFonts w:ascii="Times" w:hAnsi="Times" w:cs="Times New Roman"/>
          <w:sz w:val="28"/>
          <w:szCs w:val="28"/>
        </w:rPr>
        <w:t xml:space="preserve"> </w:t>
      </w:r>
      <w:r w:rsidRPr="001F112B">
        <w:rPr>
          <w:rFonts w:ascii="Times" w:hAnsi="Times" w:cs="Times New Roman"/>
          <w:sz w:val="28"/>
          <w:szCs w:val="28"/>
        </w:rPr>
        <w:t>Ma, forse proprio per questo, la sua spiritualità, i suoi scritti e l</w:t>
      </w:r>
      <w:r w:rsidR="003315DD" w:rsidRPr="001F112B">
        <w:rPr>
          <w:rFonts w:ascii="Times" w:hAnsi="Times" w:cs="Times New Roman"/>
          <w:sz w:val="28"/>
          <w:szCs w:val="28"/>
        </w:rPr>
        <w:t>a vita monastica da lui fondata</w:t>
      </w:r>
      <w:r w:rsidRPr="001F112B">
        <w:rPr>
          <w:rFonts w:ascii="Times" w:hAnsi="Times" w:cs="Times New Roman"/>
          <w:sz w:val="28"/>
          <w:szCs w:val="28"/>
        </w:rPr>
        <w:t xml:space="preserve"> </w:t>
      </w:r>
      <w:r w:rsidR="00235455" w:rsidRPr="001F112B">
        <w:rPr>
          <w:rFonts w:ascii="Times" w:hAnsi="Times" w:cs="Times New Roman"/>
          <w:sz w:val="28"/>
          <w:szCs w:val="28"/>
        </w:rPr>
        <w:t>si diffusero</w:t>
      </w:r>
      <w:r w:rsidRPr="001F112B">
        <w:rPr>
          <w:rFonts w:ascii="Times" w:hAnsi="Times" w:cs="Times New Roman"/>
          <w:sz w:val="28"/>
          <w:szCs w:val="28"/>
        </w:rPr>
        <w:t xml:space="preserve"> in tutta l’Europa attraverso i suoi discepoli scacciati dall’Africa.</w:t>
      </w:r>
    </w:p>
    <w:p w14:paraId="6B16DFF6" w14:textId="3A6BF6C2" w:rsidR="002429BD" w:rsidRDefault="003315DD" w:rsidP="007B264C">
      <w:pPr>
        <w:pStyle w:val="Bloccoditesto"/>
        <w:ind w:left="0" w:right="0" w:firstLine="708"/>
        <w:rPr>
          <w:rFonts w:ascii="Times" w:hAnsi="Times"/>
          <w:szCs w:val="28"/>
        </w:rPr>
      </w:pPr>
      <w:r w:rsidRPr="001F112B">
        <w:rPr>
          <w:rFonts w:ascii="Times" w:hAnsi="Times"/>
          <w:szCs w:val="28"/>
        </w:rPr>
        <w:t>Quando mi si chiede perché</w:t>
      </w:r>
      <w:r w:rsidR="00285C32" w:rsidRPr="001F112B">
        <w:rPr>
          <w:rFonts w:ascii="Times" w:hAnsi="Times"/>
          <w:szCs w:val="28"/>
        </w:rPr>
        <w:t xml:space="preserve"> gli Agostiniani non ritornano a Cesena, capisco la nostalgia di una storia significativa, ma so anche che i</w:t>
      </w:r>
      <w:r w:rsidR="002429BD" w:rsidRPr="001F112B">
        <w:rPr>
          <w:rFonts w:ascii="Times" w:hAnsi="Times"/>
          <w:szCs w:val="28"/>
        </w:rPr>
        <w:t>l passato non ritorna mai tale e quale.</w:t>
      </w:r>
      <w:r w:rsidR="007B264C">
        <w:rPr>
          <w:rFonts w:ascii="Times" w:hAnsi="Times"/>
          <w:szCs w:val="28"/>
        </w:rPr>
        <w:tab/>
      </w:r>
      <w:r w:rsidR="002429BD" w:rsidRPr="001F112B">
        <w:rPr>
          <w:rFonts w:ascii="Times" w:hAnsi="Times"/>
          <w:szCs w:val="28"/>
        </w:rPr>
        <w:t>Nessuna persona significativa</w:t>
      </w:r>
      <w:r w:rsidR="00285C32" w:rsidRPr="001F112B">
        <w:rPr>
          <w:rFonts w:ascii="Times" w:hAnsi="Times"/>
          <w:szCs w:val="28"/>
        </w:rPr>
        <w:t xml:space="preserve"> per la nostra vita è mai</w:t>
      </w:r>
      <w:r w:rsidR="002429BD" w:rsidRPr="001F112B">
        <w:rPr>
          <w:rFonts w:ascii="Times" w:hAnsi="Times"/>
          <w:szCs w:val="28"/>
        </w:rPr>
        <w:t xml:space="preserve"> torna</w:t>
      </w:r>
      <w:r w:rsidR="00285C32" w:rsidRPr="001F112B">
        <w:rPr>
          <w:rFonts w:ascii="Times" w:hAnsi="Times"/>
          <w:szCs w:val="28"/>
        </w:rPr>
        <w:t>ta</w:t>
      </w:r>
      <w:r w:rsidR="002429BD" w:rsidRPr="001F112B">
        <w:rPr>
          <w:rFonts w:ascii="Times" w:hAnsi="Times"/>
          <w:szCs w:val="28"/>
        </w:rPr>
        <w:t xml:space="preserve"> indietro. Sta ai discepoli</w:t>
      </w:r>
      <w:r w:rsidR="00285C32" w:rsidRPr="001F112B">
        <w:rPr>
          <w:rFonts w:ascii="Times" w:hAnsi="Times"/>
          <w:szCs w:val="28"/>
        </w:rPr>
        <w:t>, cioè a noi oggi,</w:t>
      </w:r>
      <w:r w:rsidR="002429BD" w:rsidRPr="001F112B">
        <w:rPr>
          <w:rFonts w:ascii="Times" w:hAnsi="Times"/>
          <w:szCs w:val="28"/>
        </w:rPr>
        <w:t xml:space="preserve"> farla vivere</w:t>
      </w:r>
      <w:r w:rsidR="00285C32" w:rsidRPr="001F112B">
        <w:rPr>
          <w:rFonts w:ascii="Times" w:hAnsi="Times"/>
          <w:szCs w:val="28"/>
        </w:rPr>
        <w:t xml:space="preserve"> nel tempo</w:t>
      </w:r>
      <w:r w:rsidR="002429BD" w:rsidRPr="001F112B">
        <w:rPr>
          <w:rFonts w:ascii="Times" w:hAnsi="Times"/>
          <w:szCs w:val="28"/>
        </w:rPr>
        <w:t>.</w:t>
      </w:r>
    </w:p>
    <w:p w14:paraId="1A42D041" w14:textId="77777777" w:rsidR="007B264C" w:rsidRDefault="007B264C" w:rsidP="007B264C">
      <w:pPr>
        <w:pStyle w:val="Bloccoditesto"/>
        <w:ind w:left="0" w:right="0"/>
        <w:rPr>
          <w:rFonts w:ascii="Times" w:hAnsi="Times"/>
          <w:szCs w:val="28"/>
        </w:rPr>
      </w:pPr>
    </w:p>
    <w:p w14:paraId="103C0AFC" w14:textId="77777777" w:rsidR="007B264C" w:rsidRDefault="007B264C" w:rsidP="007B264C">
      <w:pPr>
        <w:pStyle w:val="Bloccoditesto"/>
        <w:ind w:left="0" w:right="0"/>
        <w:rPr>
          <w:rFonts w:ascii="Times" w:hAnsi="Times"/>
          <w:szCs w:val="28"/>
        </w:rPr>
      </w:pPr>
    </w:p>
    <w:p w14:paraId="6A7E0FF4" w14:textId="0136FC81" w:rsidR="007B264C" w:rsidRPr="001F112B" w:rsidRDefault="007B264C" w:rsidP="007B264C">
      <w:pPr>
        <w:pStyle w:val="Bloccoditesto"/>
        <w:ind w:left="0" w:right="0"/>
        <w:rPr>
          <w:rFonts w:ascii="Times" w:hAnsi="Times"/>
          <w:szCs w:val="28"/>
        </w:rPr>
      </w:pPr>
      <w:r>
        <w:rPr>
          <w:rFonts w:ascii="Times" w:hAnsi="Times"/>
          <w:szCs w:val="28"/>
        </w:rPr>
        <w:t xml:space="preserve">Cesena, 9 ottobre 2014 </w:t>
      </w:r>
      <w:bookmarkStart w:id="0" w:name="_GoBack"/>
      <w:bookmarkEnd w:id="0"/>
    </w:p>
    <w:p w14:paraId="19332EB6" w14:textId="5AE63BEE" w:rsidR="007B1939" w:rsidRPr="001F112B" w:rsidRDefault="007B1939" w:rsidP="001F112B">
      <w:pPr>
        <w:spacing w:after="0" w:line="240" w:lineRule="auto"/>
        <w:ind w:left="7788"/>
        <w:jc w:val="both"/>
        <w:rPr>
          <w:rFonts w:ascii="Times" w:hAnsi="Times" w:cs="Times New Roman"/>
          <w:i/>
          <w:sz w:val="28"/>
          <w:szCs w:val="28"/>
        </w:rPr>
      </w:pPr>
    </w:p>
    <w:sectPr w:rsidR="007B1939" w:rsidRPr="001F112B" w:rsidSect="00CD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1129A" w14:textId="77777777" w:rsidR="00D832CC" w:rsidRDefault="00D832CC" w:rsidP="009E12E8">
      <w:pPr>
        <w:spacing w:after="0" w:line="240" w:lineRule="auto"/>
      </w:pPr>
      <w:r>
        <w:separator/>
      </w:r>
    </w:p>
  </w:endnote>
  <w:endnote w:type="continuationSeparator" w:id="0">
    <w:p w14:paraId="75ABA634" w14:textId="77777777" w:rsidR="00D832CC" w:rsidRDefault="00D832CC" w:rsidP="009E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99B7F" w14:textId="77777777" w:rsidR="002C66C3" w:rsidRDefault="002C66C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0782"/>
      <w:docPartObj>
        <w:docPartGallery w:val="Page Numbers (Bottom of Page)"/>
        <w:docPartUnique/>
      </w:docPartObj>
    </w:sdtPr>
    <w:sdtEndPr/>
    <w:sdtContent>
      <w:p w14:paraId="142D6697" w14:textId="77777777" w:rsidR="002C66C3" w:rsidRDefault="00C7364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C57D15" w14:textId="77777777" w:rsidR="002C66C3" w:rsidRDefault="002C66C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1FD3" w14:textId="77777777" w:rsidR="002C66C3" w:rsidRDefault="002C66C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3ABB2" w14:textId="77777777" w:rsidR="00D832CC" w:rsidRDefault="00D832CC" w:rsidP="009E12E8">
      <w:pPr>
        <w:spacing w:after="0" w:line="240" w:lineRule="auto"/>
      </w:pPr>
      <w:r>
        <w:separator/>
      </w:r>
    </w:p>
  </w:footnote>
  <w:footnote w:type="continuationSeparator" w:id="0">
    <w:p w14:paraId="598720E7" w14:textId="77777777" w:rsidR="00D832CC" w:rsidRDefault="00D832CC" w:rsidP="009E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A9975" w14:textId="77777777" w:rsidR="002C66C3" w:rsidRDefault="002C66C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0687" w14:textId="77777777" w:rsidR="002C66C3" w:rsidRDefault="002C66C3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42D95" w14:textId="77777777" w:rsidR="002C66C3" w:rsidRDefault="002C66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8D1"/>
    <w:rsid w:val="0000660F"/>
    <w:rsid w:val="0000771A"/>
    <w:rsid w:val="00011886"/>
    <w:rsid w:val="00012828"/>
    <w:rsid w:val="00020320"/>
    <w:rsid w:val="000206A2"/>
    <w:rsid w:val="0007128E"/>
    <w:rsid w:val="000B39C1"/>
    <w:rsid w:val="000B7890"/>
    <w:rsid w:val="000B7B34"/>
    <w:rsid w:val="00125DA3"/>
    <w:rsid w:val="00152369"/>
    <w:rsid w:val="001A47F1"/>
    <w:rsid w:val="001A6D6C"/>
    <w:rsid w:val="001F112B"/>
    <w:rsid w:val="001F3DA4"/>
    <w:rsid w:val="00235455"/>
    <w:rsid w:val="002429BD"/>
    <w:rsid w:val="00262C37"/>
    <w:rsid w:val="00285C32"/>
    <w:rsid w:val="002A7050"/>
    <w:rsid w:val="002A7B80"/>
    <w:rsid w:val="002C66C3"/>
    <w:rsid w:val="002D43BC"/>
    <w:rsid w:val="003234E9"/>
    <w:rsid w:val="00323E77"/>
    <w:rsid w:val="0032703A"/>
    <w:rsid w:val="003315DD"/>
    <w:rsid w:val="00341A0F"/>
    <w:rsid w:val="00343898"/>
    <w:rsid w:val="003A12E3"/>
    <w:rsid w:val="003B61FA"/>
    <w:rsid w:val="003B6BFD"/>
    <w:rsid w:val="003E2DC8"/>
    <w:rsid w:val="003E68FD"/>
    <w:rsid w:val="003E7473"/>
    <w:rsid w:val="003F3DC7"/>
    <w:rsid w:val="004733AB"/>
    <w:rsid w:val="004755E6"/>
    <w:rsid w:val="00475917"/>
    <w:rsid w:val="00477D5A"/>
    <w:rsid w:val="00483BCE"/>
    <w:rsid w:val="004D6790"/>
    <w:rsid w:val="004F7EDF"/>
    <w:rsid w:val="00521704"/>
    <w:rsid w:val="005349E7"/>
    <w:rsid w:val="00567633"/>
    <w:rsid w:val="0058204F"/>
    <w:rsid w:val="00582620"/>
    <w:rsid w:val="005B6290"/>
    <w:rsid w:val="005E42A2"/>
    <w:rsid w:val="00627164"/>
    <w:rsid w:val="00643BB1"/>
    <w:rsid w:val="00684D5F"/>
    <w:rsid w:val="006C6180"/>
    <w:rsid w:val="006D33E0"/>
    <w:rsid w:val="007201B5"/>
    <w:rsid w:val="00733191"/>
    <w:rsid w:val="0075705C"/>
    <w:rsid w:val="00757953"/>
    <w:rsid w:val="0077119D"/>
    <w:rsid w:val="00781A77"/>
    <w:rsid w:val="0079396E"/>
    <w:rsid w:val="0079799F"/>
    <w:rsid w:val="007B0C7A"/>
    <w:rsid w:val="007B1939"/>
    <w:rsid w:val="007B264C"/>
    <w:rsid w:val="00820607"/>
    <w:rsid w:val="008216C7"/>
    <w:rsid w:val="00831516"/>
    <w:rsid w:val="00840778"/>
    <w:rsid w:val="0084454F"/>
    <w:rsid w:val="008652D8"/>
    <w:rsid w:val="00882AC1"/>
    <w:rsid w:val="008D132A"/>
    <w:rsid w:val="008D6CAF"/>
    <w:rsid w:val="009128D1"/>
    <w:rsid w:val="00925DF2"/>
    <w:rsid w:val="00942F02"/>
    <w:rsid w:val="00943A39"/>
    <w:rsid w:val="0097204E"/>
    <w:rsid w:val="009E12E8"/>
    <w:rsid w:val="00A01F93"/>
    <w:rsid w:val="00A45E94"/>
    <w:rsid w:val="00A741D5"/>
    <w:rsid w:val="00A96B41"/>
    <w:rsid w:val="00AA1EE9"/>
    <w:rsid w:val="00AE17F3"/>
    <w:rsid w:val="00B11943"/>
    <w:rsid w:val="00B1321F"/>
    <w:rsid w:val="00B449A4"/>
    <w:rsid w:val="00B57934"/>
    <w:rsid w:val="00B9079E"/>
    <w:rsid w:val="00B95ACE"/>
    <w:rsid w:val="00BC4117"/>
    <w:rsid w:val="00BE3659"/>
    <w:rsid w:val="00BF33C7"/>
    <w:rsid w:val="00BF6EB5"/>
    <w:rsid w:val="00C73645"/>
    <w:rsid w:val="00CA3413"/>
    <w:rsid w:val="00CB1E38"/>
    <w:rsid w:val="00CD19AA"/>
    <w:rsid w:val="00CE13AD"/>
    <w:rsid w:val="00D07342"/>
    <w:rsid w:val="00D61426"/>
    <w:rsid w:val="00D832CC"/>
    <w:rsid w:val="00DA7FA0"/>
    <w:rsid w:val="00E24559"/>
    <w:rsid w:val="00E502F4"/>
    <w:rsid w:val="00E6267E"/>
    <w:rsid w:val="00E66E3D"/>
    <w:rsid w:val="00E80BD3"/>
    <w:rsid w:val="00E972D0"/>
    <w:rsid w:val="00EA0DFC"/>
    <w:rsid w:val="00EA2650"/>
    <w:rsid w:val="00EE1BD4"/>
    <w:rsid w:val="00EF02A2"/>
    <w:rsid w:val="00F40FEF"/>
    <w:rsid w:val="00F96147"/>
    <w:rsid w:val="00FA6CC4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EC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943"/>
  </w:style>
  <w:style w:type="paragraph" w:styleId="Titolo1">
    <w:name w:val="heading 1"/>
    <w:basedOn w:val="Normale"/>
    <w:next w:val="Normale"/>
    <w:link w:val="Titolo1Carattere"/>
    <w:uiPriority w:val="9"/>
    <w:qFormat/>
    <w:rsid w:val="000B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loccoditesto">
    <w:name w:val="Block Text"/>
    <w:basedOn w:val="Normale"/>
    <w:semiHidden/>
    <w:rsid w:val="009E12E8"/>
    <w:pPr>
      <w:spacing w:after="0" w:line="240" w:lineRule="auto"/>
      <w:ind w:left="851" w:right="284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E1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9E12E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rsid w:val="009E12E8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E12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9E12E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B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A7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7FA0"/>
  </w:style>
  <w:style w:type="paragraph" w:styleId="Pidipagina">
    <w:name w:val="footer"/>
    <w:basedOn w:val="Normale"/>
    <w:link w:val="PidipaginaCarattere"/>
    <w:uiPriority w:val="99"/>
    <w:unhideWhenUsed/>
    <w:rsid w:val="00DA7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7FA0"/>
  </w:style>
  <w:style w:type="paragraph" w:styleId="Corpodeltesto">
    <w:name w:val="Body Text"/>
    <w:basedOn w:val="Normale"/>
    <w:link w:val="CorpodeltestoCarattere"/>
    <w:semiHidden/>
    <w:unhideWhenUsed/>
    <w:rsid w:val="000066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00660F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Rimandonotadichiusura">
    <w:name w:val="endnote reference"/>
    <w:basedOn w:val="Caratterepredefinitoparagrafo"/>
    <w:semiHidden/>
    <w:unhideWhenUsed/>
    <w:rsid w:val="0000660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E68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84D5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ABA4-2CD2-B64A-A167-D14CA3A3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1473</Words>
  <Characters>8397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iMac 27</cp:lastModifiedBy>
  <cp:revision>60</cp:revision>
  <cp:lastPrinted>2014-10-07T08:09:00Z</cp:lastPrinted>
  <dcterms:created xsi:type="dcterms:W3CDTF">2014-10-04T10:38:00Z</dcterms:created>
  <dcterms:modified xsi:type="dcterms:W3CDTF">2014-10-11T14:10:00Z</dcterms:modified>
</cp:coreProperties>
</file>